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C8127D">
              <w:rPr>
                <w:b/>
                <w:sz w:val="22"/>
                <w:szCs w:val="22"/>
              </w:rPr>
              <w:t xml:space="preserve"> </w:t>
            </w:r>
            <w:r w:rsidR="005F246D">
              <w:rPr>
                <w:b/>
                <w:sz w:val="22"/>
                <w:szCs w:val="22"/>
              </w:rPr>
              <w:t>1</w:t>
            </w:r>
            <w:r w:rsidR="002D45F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r w:rsidR="002D45F0">
              <w:rPr>
                <w:b/>
                <w:sz w:val="22"/>
                <w:szCs w:val="22"/>
              </w:rPr>
              <w:t>31 июл</w:t>
            </w:r>
            <w:r w:rsidR="00421481">
              <w:rPr>
                <w:b/>
                <w:sz w:val="22"/>
                <w:szCs w:val="22"/>
              </w:rPr>
              <w:t>я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23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proofErr w:type="gramStart"/>
            <w:r w:rsidRPr="005E14CE">
              <w:rPr>
                <w:b/>
                <w:sz w:val="22"/>
                <w:szCs w:val="22"/>
              </w:rPr>
              <w:t>сельского</w:t>
            </w:r>
            <w:proofErr w:type="gramEnd"/>
            <w:r w:rsidRPr="005E14CE">
              <w:rPr>
                <w:b/>
                <w:sz w:val="22"/>
                <w:szCs w:val="22"/>
              </w:rPr>
              <w:t xml:space="preserve"> поселения</w:t>
            </w:r>
          </w:p>
        </w:tc>
      </w:tr>
    </w:tbl>
    <w:p w:rsidR="003B0138" w:rsidRDefault="003B0138" w:rsidP="003B0138"/>
    <w:p w:rsidR="009C5AA1" w:rsidRDefault="009C5AA1" w:rsidP="003B0138"/>
    <w:p w:rsidR="00FF099A" w:rsidRPr="00FF099A" w:rsidRDefault="00FF099A" w:rsidP="00FF099A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FF099A">
        <w:rPr>
          <w:b/>
          <w:lang w:eastAsia="ar-SA"/>
        </w:rPr>
        <w:t>Новгородская область Старорусский район</w:t>
      </w:r>
    </w:p>
    <w:p w:rsidR="00FF099A" w:rsidRPr="00FF099A" w:rsidRDefault="00FF099A" w:rsidP="00FF099A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FF099A">
        <w:rPr>
          <w:b/>
          <w:lang w:eastAsia="ar-SA"/>
        </w:rPr>
        <w:t>Администрация Залучского сельского поселения</w:t>
      </w:r>
    </w:p>
    <w:p w:rsidR="00FF099A" w:rsidRPr="00FF099A" w:rsidRDefault="00FF099A" w:rsidP="00FF099A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FF099A">
        <w:rPr>
          <w:b/>
          <w:lang w:eastAsia="ar-SA"/>
        </w:rPr>
        <w:t>П О С Т А Н О В Л Е Н И Е</w:t>
      </w:r>
    </w:p>
    <w:p w:rsidR="00FF099A" w:rsidRPr="00FF099A" w:rsidRDefault="00FF099A" w:rsidP="00FF099A">
      <w:pPr>
        <w:widowControl w:val="0"/>
        <w:suppressAutoHyphens/>
        <w:autoSpaceDE w:val="0"/>
        <w:spacing w:line="100" w:lineRule="atLeast"/>
        <w:jc w:val="center"/>
        <w:rPr>
          <w:b/>
          <w:lang w:eastAsia="ar-SA"/>
        </w:rPr>
      </w:pPr>
      <w:proofErr w:type="gramStart"/>
      <w:r w:rsidRPr="00FF099A">
        <w:rPr>
          <w:b/>
          <w:lang w:eastAsia="ar-SA"/>
        </w:rPr>
        <w:t>от  05.07.2023г.</w:t>
      </w:r>
      <w:proofErr w:type="gramEnd"/>
      <w:r w:rsidRPr="00FF099A">
        <w:rPr>
          <w:b/>
          <w:lang w:eastAsia="ar-SA"/>
        </w:rPr>
        <w:t xml:space="preserve">  №  61</w:t>
      </w:r>
    </w:p>
    <w:p w:rsidR="00FF099A" w:rsidRPr="00FF099A" w:rsidRDefault="00FF099A" w:rsidP="00FF099A">
      <w:pPr>
        <w:widowControl w:val="0"/>
        <w:suppressAutoHyphens/>
        <w:autoSpaceDE w:val="0"/>
        <w:spacing w:line="100" w:lineRule="atLeast"/>
        <w:jc w:val="center"/>
        <w:rPr>
          <w:lang w:eastAsia="ar-SA"/>
        </w:rPr>
      </w:pPr>
      <w:r w:rsidRPr="00FF099A">
        <w:rPr>
          <w:lang w:eastAsia="ar-SA"/>
        </w:rPr>
        <w:t>с. Залучье</w:t>
      </w:r>
    </w:p>
    <w:p w:rsidR="00FF099A" w:rsidRPr="00FF099A" w:rsidRDefault="00FF099A" w:rsidP="00FF099A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FF099A">
        <w:rPr>
          <w:b/>
          <w:lang w:eastAsia="ar-SA"/>
        </w:rPr>
        <w:t>О внесении изменений в Реестр пожарных водоёмов на территории Залучского сельского поселения</w:t>
      </w:r>
    </w:p>
    <w:p w:rsidR="00FF099A" w:rsidRPr="00FF099A" w:rsidRDefault="00FF099A" w:rsidP="00FF099A">
      <w:pPr>
        <w:widowControl w:val="0"/>
        <w:suppressAutoHyphens/>
        <w:autoSpaceDE w:val="0"/>
        <w:jc w:val="both"/>
        <w:rPr>
          <w:lang w:eastAsia="ar-SA"/>
        </w:rPr>
      </w:pPr>
      <w:r w:rsidRPr="00FF099A">
        <w:rPr>
          <w:b/>
          <w:lang w:eastAsia="ar-SA"/>
        </w:rPr>
        <w:tab/>
      </w:r>
      <w:r w:rsidRPr="00FF099A">
        <w:rPr>
          <w:lang w:eastAsia="ar-SA"/>
        </w:rPr>
        <w:t>В соответствии с Федеральным законом от 21 декабря 1994 года № 69-ФЗ «О пожарной безопасности», ст.14 Федерального закона от 6 октября 2003 года № 131-ФЗ «Об общих принципах организации местного самоуправления в Российской Федерации», ч.5 ст.68 Федерального закона от 22.07.2008 N 123-ФЗ (ред. от 14.07.2022) "Технический регламент о требованиях пожарной безопасности" (с изм. и доп., вступ. в силу с 01.03.2023), областным законом от 11.01.2005 № 384-ОЗ «О пожарной безопасности», Уставом Залучского сельского поселения Администрация Залучского сельского поселения</w:t>
      </w:r>
    </w:p>
    <w:p w:rsidR="00FF099A" w:rsidRPr="00FF099A" w:rsidRDefault="00FF099A" w:rsidP="00FF099A">
      <w:pPr>
        <w:widowControl w:val="0"/>
        <w:suppressAutoHyphens/>
        <w:autoSpaceDE w:val="0"/>
        <w:jc w:val="both"/>
        <w:rPr>
          <w:lang w:eastAsia="ar-SA"/>
        </w:rPr>
      </w:pPr>
      <w:r w:rsidRPr="00FF099A">
        <w:rPr>
          <w:lang w:eastAsia="ar-SA"/>
        </w:rPr>
        <w:t xml:space="preserve"> </w:t>
      </w:r>
      <w:r w:rsidRPr="00FF099A">
        <w:rPr>
          <w:b/>
          <w:lang w:eastAsia="ar-SA"/>
        </w:rPr>
        <w:t>ПОСТАНОВЛЯЕТ:</w:t>
      </w:r>
    </w:p>
    <w:p w:rsidR="00FF099A" w:rsidRPr="00FF099A" w:rsidRDefault="00FF099A" w:rsidP="00FF099A">
      <w:pPr>
        <w:widowControl w:val="0"/>
        <w:suppressAutoHyphens/>
        <w:autoSpaceDE w:val="0"/>
        <w:ind w:firstLine="708"/>
        <w:jc w:val="both"/>
        <w:rPr>
          <w:lang w:eastAsia="ar-SA"/>
        </w:rPr>
      </w:pPr>
      <w:r w:rsidRPr="00FF099A">
        <w:rPr>
          <w:lang w:eastAsia="ar-SA"/>
        </w:rPr>
        <w:t>1. Внести изменения в постановление администрации Залучского сельского поселения от 20.02.2023 № 22 «О внесении изменений в Реестр пожарных водоёмов на территории Залучского сельского поселения» изложив Реестр источников противопожарного водоснабжения в новой редакции.</w:t>
      </w:r>
    </w:p>
    <w:p w:rsidR="00FF099A" w:rsidRPr="00FF099A" w:rsidRDefault="00FF099A" w:rsidP="00FF099A">
      <w:pPr>
        <w:widowControl w:val="0"/>
        <w:suppressAutoHyphens/>
        <w:autoSpaceDE w:val="0"/>
        <w:ind w:firstLine="708"/>
        <w:jc w:val="both"/>
        <w:rPr>
          <w:lang w:eastAsia="ar-SA"/>
        </w:rPr>
      </w:pPr>
      <w:r w:rsidRPr="00FF099A">
        <w:rPr>
          <w:lang w:eastAsia="ar-SA"/>
        </w:rPr>
        <w:t xml:space="preserve">2.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Интернет. </w:t>
      </w:r>
    </w:p>
    <w:p w:rsidR="00FF099A" w:rsidRPr="00FF099A" w:rsidRDefault="00FF099A" w:rsidP="00FF099A">
      <w:pPr>
        <w:widowControl w:val="0"/>
        <w:suppressAutoHyphens/>
        <w:autoSpaceDE w:val="0"/>
        <w:jc w:val="both"/>
        <w:rPr>
          <w:lang w:eastAsia="ar-SA"/>
        </w:rPr>
      </w:pPr>
    </w:p>
    <w:p w:rsidR="00FF099A" w:rsidRPr="00FF099A" w:rsidRDefault="00FF099A" w:rsidP="00FF099A">
      <w:pPr>
        <w:autoSpaceDE w:val="0"/>
        <w:autoSpaceDN w:val="0"/>
        <w:adjustRightInd w:val="0"/>
        <w:ind w:left="720" w:hanging="720"/>
        <w:jc w:val="both"/>
        <w:outlineLvl w:val="1"/>
        <w:rPr>
          <w:b/>
          <w:lang w:eastAsia="ar-SA"/>
        </w:rPr>
      </w:pPr>
      <w:r w:rsidRPr="00FF099A">
        <w:rPr>
          <w:b/>
        </w:rPr>
        <w:t>Глава администрации Залучского сельского поселения                                  Е.Н. Пятина</w:t>
      </w:r>
      <w:r w:rsidRPr="00FF099A">
        <w:rPr>
          <w:b/>
        </w:rPr>
        <w:tab/>
      </w:r>
      <w:r w:rsidRPr="00FF099A">
        <w:rPr>
          <w:b/>
          <w:lang w:eastAsia="ar-SA"/>
        </w:rPr>
        <w:tab/>
      </w:r>
      <w:r w:rsidRPr="00FF099A">
        <w:rPr>
          <w:b/>
          <w:lang w:eastAsia="ar-SA"/>
        </w:rPr>
        <w:tab/>
      </w:r>
      <w:r w:rsidRPr="00FF099A">
        <w:rPr>
          <w:b/>
          <w:lang w:eastAsia="ar-SA"/>
        </w:rPr>
        <w:tab/>
      </w:r>
    </w:p>
    <w:p w:rsidR="00FF099A" w:rsidRPr="00FF099A" w:rsidRDefault="00FF099A" w:rsidP="00FF099A">
      <w:pPr>
        <w:widowControl w:val="0"/>
        <w:suppressAutoHyphens/>
        <w:autoSpaceDE w:val="0"/>
        <w:jc w:val="both"/>
        <w:rPr>
          <w:lang w:eastAsia="ar-SA"/>
        </w:rPr>
      </w:pPr>
    </w:p>
    <w:p w:rsidR="00FF099A" w:rsidRPr="00FF099A" w:rsidRDefault="00FF099A" w:rsidP="00FF099A">
      <w:pPr>
        <w:widowControl w:val="0"/>
        <w:suppressAutoHyphens/>
        <w:autoSpaceDE w:val="0"/>
        <w:jc w:val="right"/>
        <w:rPr>
          <w:lang w:eastAsia="ar-SA"/>
        </w:rPr>
      </w:pPr>
      <w:r w:rsidRPr="00FF099A">
        <w:rPr>
          <w:lang w:eastAsia="ar-SA"/>
        </w:rPr>
        <w:t>Утвержден постановлением</w:t>
      </w:r>
    </w:p>
    <w:p w:rsidR="00FF099A" w:rsidRPr="00FF099A" w:rsidRDefault="00FF099A" w:rsidP="00FF099A">
      <w:pPr>
        <w:widowControl w:val="0"/>
        <w:suppressAutoHyphens/>
        <w:autoSpaceDE w:val="0"/>
        <w:jc w:val="right"/>
        <w:rPr>
          <w:lang w:eastAsia="ar-SA"/>
        </w:rPr>
      </w:pPr>
      <w:r w:rsidRPr="00FF099A">
        <w:rPr>
          <w:lang w:eastAsia="ar-SA"/>
        </w:rPr>
        <w:t>Администрации Залучского</w:t>
      </w:r>
    </w:p>
    <w:p w:rsidR="00FF099A" w:rsidRPr="00FF099A" w:rsidRDefault="00FF099A" w:rsidP="00FF099A">
      <w:pPr>
        <w:widowControl w:val="0"/>
        <w:suppressAutoHyphens/>
        <w:autoSpaceDE w:val="0"/>
        <w:jc w:val="right"/>
        <w:rPr>
          <w:lang w:eastAsia="ar-SA"/>
        </w:rPr>
      </w:pPr>
      <w:proofErr w:type="gramStart"/>
      <w:r w:rsidRPr="00FF099A">
        <w:rPr>
          <w:lang w:eastAsia="ar-SA"/>
        </w:rPr>
        <w:t>сельского</w:t>
      </w:r>
      <w:proofErr w:type="gramEnd"/>
      <w:r w:rsidRPr="00FF099A">
        <w:rPr>
          <w:lang w:eastAsia="ar-SA"/>
        </w:rPr>
        <w:t xml:space="preserve"> поселения</w:t>
      </w:r>
    </w:p>
    <w:p w:rsidR="00FF099A" w:rsidRPr="00FF099A" w:rsidRDefault="00FF099A" w:rsidP="00FF099A">
      <w:pPr>
        <w:widowControl w:val="0"/>
        <w:suppressAutoHyphens/>
        <w:autoSpaceDE w:val="0"/>
        <w:jc w:val="right"/>
        <w:rPr>
          <w:lang w:eastAsia="ar-SA"/>
        </w:rPr>
      </w:pPr>
      <w:proofErr w:type="gramStart"/>
      <w:r w:rsidRPr="00FF099A">
        <w:rPr>
          <w:lang w:eastAsia="ar-SA"/>
        </w:rPr>
        <w:lastRenderedPageBreak/>
        <w:t>от  01.06.2022</w:t>
      </w:r>
      <w:proofErr w:type="gramEnd"/>
      <w:r w:rsidRPr="00FF099A">
        <w:rPr>
          <w:lang w:eastAsia="ar-SA"/>
        </w:rPr>
        <w:t xml:space="preserve"> № 49</w:t>
      </w:r>
    </w:p>
    <w:p w:rsidR="00FF099A" w:rsidRPr="00FF099A" w:rsidRDefault="00FF099A" w:rsidP="00FF099A">
      <w:pPr>
        <w:widowControl w:val="0"/>
        <w:suppressAutoHyphens/>
        <w:autoSpaceDE w:val="0"/>
        <w:jc w:val="right"/>
        <w:rPr>
          <w:lang w:eastAsia="ar-SA"/>
        </w:rPr>
      </w:pPr>
      <w:r w:rsidRPr="00FF099A">
        <w:rPr>
          <w:lang w:eastAsia="ar-SA"/>
        </w:rPr>
        <w:t>(</w:t>
      </w:r>
      <w:proofErr w:type="gramStart"/>
      <w:r w:rsidRPr="00FF099A">
        <w:rPr>
          <w:lang w:eastAsia="ar-SA"/>
        </w:rPr>
        <w:t>в</w:t>
      </w:r>
      <w:proofErr w:type="gramEnd"/>
      <w:r w:rsidRPr="00FF099A">
        <w:rPr>
          <w:lang w:eastAsia="ar-SA"/>
        </w:rPr>
        <w:t xml:space="preserve"> ред. от 20.02.2023 № 22,</w:t>
      </w:r>
    </w:p>
    <w:p w:rsidR="00FF099A" w:rsidRPr="00FF099A" w:rsidRDefault="00FF099A" w:rsidP="00FF099A">
      <w:pPr>
        <w:widowControl w:val="0"/>
        <w:suppressAutoHyphens/>
        <w:autoSpaceDE w:val="0"/>
        <w:jc w:val="right"/>
        <w:rPr>
          <w:lang w:eastAsia="ar-SA"/>
        </w:rPr>
      </w:pPr>
      <w:proofErr w:type="gramStart"/>
      <w:r w:rsidRPr="00FF099A">
        <w:rPr>
          <w:lang w:eastAsia="ar-SA"/>
        </w:rPr>
        <w:t>от</w:t>
      </w:r>
      <w:proofErr w:type="gramEnd"/>
      <w:r w:rsidRPr="00FF099A">
        <w:rPr>
          <w:lang w:eastAsia="ar-SA"/>
        </w:rPr>
        <w:t xml:space="preserve"> 05.07.2023 № 61)</w:t>
      </w:r>
    </w:p>
    <w:p w:rsidR="00FF099A" w:rsidRPr="00FF099A" w:rsidRDefault="00FF099A" w:rsidP="00FF099A">
      <w:pPr>
        <w:widowControl w:val="0"/>
        <w:suppressAutoHyphens/>
        <w:autoSpaceDE w:val="0"/>
        <w:jc w:val="right"/>
        <w:rPr>
          <w:lang w:eastAsia="ar-SA"/>
        </w:rPr>
      </w:pPr>
    </w:p>
    <w:p w:rsidR="00FF099A" w:rsidRPr="00FF099A" w:rsidRDefault="00FF099A" w:rsidP="00FF099A">
      <w:pPr>
        <w:widowControl w:val="0"/>
        <w:suppressAutoHyphens/>
        <w:autoSpaceDE w:val="0"/>
        <w:jc w:val="right"/>
        <w:rPr>
          <w:lang w:eastAsia="ar-SA"/>
        </w:rPr>
      </w:pPr>
    </w:p>
    <w:p w:rsidR="00FF099A" w:rsidRPr="00FF099A" w:rsidRDefault="00FF099A" w:rsidP="00FF099A">
      <w:pPr>
        <w:widowControl w:val="0"/>
        <w:suppressAutoHyphens/>
        <w:autoSpaceDE w:val="0"/>
        <w:jc w:val="right"/>
        <w:rPr>
          <w:lang w:eastAsia="ar-SA"/>
        </w:rPr>
      </w:pPr>
    </w:p>
    <w:p w:rsidR="00FF099A" w:rsidRPr="00FF099A" w:rsidRDefault="00FF099A" w:rsidP="00FF099A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FF099A">
        <w:rPr>
          <w:b/>
          <w:lang w:eastAsia="ar-SA"/>
        </w:rPr>
        <w:t>РЕЕСТР</w:t>
      </w:r>
    </w:p>
    <w:p w:rsidR="00FF099A" w:rsidRPr="00FF099A" w:rsidRDefault="00FF099A" w:rsidP="00FF099A">
      <w:pPr>
        <w:widowControl w:val="0"/>
        <w:suppressAutoHyphens/>
        <w:autoSpaceDE w:val="0"/>
        <w:jc w:val="center"/>
        <w:rPr>
          <w:b/>
          <w:lang w:eastAsia="ar-SA"/>
        </w:rPr>
      </w:pPr>
      <w:proofErr w:type="gramStart"/>
      <w:r w:rsidRPr="00FF099A">
        <w:rPr>
          <w:b/>
          <w:lang w:eastAsia="ar-SA"/>
        </w:rPr>
        <w:t>источников</w:t>
      </w:r>
      <w:proofErr w:type="gramEnd"/>
      <w:r w:rsidRPr="00FF099A">
        <w:rPr>
          <w:b/>
          <w:lang w:eastAsia="ar-SA"/>
        </w:rPr>
        <w:t xml:space="preserve"> противопожарного водоснабжения на территории</w:t>
      </w:r>
    </w:p>
    <w:p w:rsidR="00FF099A" w:rsidRPr="00FF099A" w:rsidRDefault="00FF099A" w:rsidP="00FF099A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FF099A">
        <w:rPr>
          <w:b/>
          <w:lang w:eastAsia="ar-SA"/>
        </w:rPr>
        <w:t>Залучского сельского поселения</w:t>
      </w:r>
    </w:p>
    <w:p w:rsidR="00FF099A" w:rsidRPr="00FF099A" w:rsidRDefault="00FF099A" w:rsidP="00FF099A">
      <w:pPr>
        <w:widowControl w:val="0"/>
        <w:suppressAutoHyphens/>
        <w:autoSpaceDE w:val="0"/>
        <w:jc w:val="center"/>
        <w:rPr>
          <w:b/>
          <w:lang w:eastAsia="ar-SA"/>
        </w:rPr>
      </w:pPr>
    </w:p>
    <w:tbl>
      <w:tblPr>
        <w:tblW w:w="1472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708"/>
        <w:gridCol w:w="3144"/>
        <w:gridCol w:w="3235"/>
        <w:gridCol w:w="7641"/>
      </w:tblGrid>
      <w:tr w:rsidR="00FF099A" w:rsidRPr="00FF099A" w:rsidTr="00FF099A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FF099A" w:rsidRPr="00FF099A" w:rsidTr="00FF099A">
        <w:trPr>
          <w:trHeight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FF099A">
              <w:rPr>
                <w:b/>
                <w:lang w:eastAsia="ar-SA"/>
              </w:rPr>
              <w:t>№</w:t>
            </w:r>
          </w:p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proofErr w:type="gramStart"/>
            <w:r w:rsidRPr="00FF099A">
              <w:rPr>
                <w:b/>
                <w:lang w:eastAsia="ar-SA"/>
              </w:rPr>
              <w:t>п</w:t>
            </w:r>
            <w:proofErr w:type="gramEnd"/>
            <w:r w:rsidRPr="00FF099A">
              <w:rPr>
                <w:b/>
                <w:lang w:eastAsia="ar-SA"/>
              </w:rPr>
              <w:t>/п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FF099A">
              <w:rPr>
                <w:b/>
                <w:lang w:eastAsia="ar-SA"/>
              </w:rPr>
              <w:t xml:space="preserve">Населённые </w:t>
            </w:r>
          </w:p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proofErr w:type="gramStart"/>
            <w:r w:rsidRPr="00FF099A">
              <w:rPr>
                <w:b/>
                <w:lang w:eastAsia="ar-SA"/>
              </w:rPr>
              <w:t>пункты</w:t>
            </w:r>
            <w:proofErr w:type="gramEnd"/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FF099A">
              <w:rPr>
                <w:b/>
                <w:lang w:eastAsia="ar-SA"/>
              </w:rPr>
              <w:t xml:space="preserve">Адрес </w:t>
            </w:r>
            <w:proofErr w:type="spellStart"/>
            <w:r w:rsidRPr="00FF099A">
              <w:rPr>
                <w:b/>
                <w:lang w:eastAsia="ar-SA"/>
              </w:rPr>
              <w:t>водоисточника</w:t>
            </w:r>
            <w:proofErr w:type="spellEnd"/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FF099A">
              <w:rPr>
                <w:b/>
                <w:lang w:eastAsia="ar-SA"/>
              </w:rPr>
              <w:t>Примечание</w:t>
            </w:r>
          </w:p>
        </w:tc>
      </w:tr>
      <w:tr w:rsidR="00FF099A" w:rsidRPr="00FF099A" w:rsidTr="00FF099A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с. Залучье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ул. Васильева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FF099A">
              <w:rPr>
                <w:lang w:eastAsia="ar-SA"/>
              </w:rPr>
              <w:t>около</w:t>
            </w:r>
            <w:proofErr w:type="gramEnd"/>
            <w:r w:rsidRPr="00FF099A">
              <w:rPr>
                <w:lang w:eastAsia="ar-SA"/>
              </w:rPr>
              <w:t xml:space="preserve"> д. 27 </w:t>
            </w:r>
          </w:p>
        </w:tc>
      </w:tr>
      <w:tr w:rsidR="00FF099A" w:rsidRPr="00FF099A" w:rsidTr="00FF099A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ул. Васильева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FF099A">
              <w:rPr>
                <w:lang w:eastAsia="ar-SA"/>
              </w:rPr>
              <w:t>около</w:t>
            </w:r>
            <w:proofErr w:type="gramEnd"/>
            <w:r w:rsidRPr="00FF099A">
              <w:rPr>
                <w:lang w:eastAsia="ar-SA"/>
              </w:rPr>
              <w:t xml:space="preserve"> д. 3</w:t>
            </w:r>
          </w:p>
        </w:tc>
      </w:tr>
      <w:tr w:rsidR="00FF099A" w:rsidRPr="00FF099A" w:rsidTr="00FF099A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ул. Советская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FF099A">
              <w:rPr>
                <w:lang w:eastAsia="ar-SA"/>
              </w:rPr>
              <w:t>за</w:t>
            </w:r>
            <w:proofErr w:type="gramEnd"/>
            <w:r w:rsidRPr="00FF099A">
              <w:rPr>
                <w:lang w:eastAsia="ar-SA"/>
              </w:rPr>
              <w:t xml:space="preserve"> зданием д.10</w:t>
            </w:r>
          </w:p>
        </w:tc>
      </w:tr>
      <w:tr w:rsidR="00FF099A" w:rsidRPr="00FF099A" w:rsidTr="00FF099A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ул. Советская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FF099A">
              <w:rPr>
                <w:lang w:eastAsia="ar-SA"/>
              </w:rPr>
              <w:t>около</w:t>
            </w:r>
            <w:proofErr w:type="gramEnd"/>
            <w:r w:rsidRPr="00FF099A">
              <w:rPr>
                <w:lang w:eastAsia="ar-SA"/>
              </w:rPr>
              <w:t xml:space="preserve"> здания СДК д. 18 </w:t>
            </w:r>
          </w:p>
        </w:tc>
      </w:tr>
      <w:tr w:rsidR="00FF099A" w:rsidRPr="00FF099A" w:rsidTr="00FF099A">
        <w:trPr>
          <w:trHeight w:val="68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ул. Советская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FF099A">
              <w:rPr>
                <w:lang w:eastAsia="ar-SA"/>
              </w:rPr>
              <w:t>на</w:t>
            </w:r>
            <w:proofErr w:type="gramEnd"/>
            <w:r w:rsidRPr="00FF099A">
              <w:rPr>
                <w:lang w:eastAsia="ar-SA"/>
              </w:rPr>
              <w:t xml:space="preserve"> территории школы за д. 29</w:t>
            </w:r>
          </w:p>
        </w:tc>
      </w:tr>
      <w:tr w:rsidR="00FF099A" w:rsidRPr="00FF099A" w:rsidTr="00FF099A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6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ул. Советская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FF099A">
              <w:rPr>
                <w:lang w:eastAsia="ar-SA"/>
              </w:rPr>
              <w:t>на</w:t>
            </w:r>
            <w:proofErr w:type="gramEnd"/>
            <w:r w:rsidRPr="00FF099A">
              <w:rPr>
                <w:lang w:eastAsia="ar-SA"/>
              </w:rPr>
              <w:t xml:space="preserve"> территории больницы за д. 53</w:t>
            </w:r>
          </w:p>
        </w:tc>
      </w:tr>
      <w:tr w:rsidR="00FF099A" w:rsidRPr="00FF099A" w:rsidTr="00FF099A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7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ул. Школьная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FF099A">
              <w:rPr>
                <w:lang w:eastAsia="ar-SA"/>
              </w:rPr>
              <w:t>в</w:t>
            </w:r>
            <w:proofErr w:type="gramEnd"/>
            <w:r w:rsidRPr="00FF099A">
              <w:rPr>
                <w:lang w:eastAsia="ar-SA"/>
              </w:rPr>
              <w:t xml:space="preserve"> конце улицы за д. 14 </w:t>
            </w:r>
          </w:p>
        </w:tc>
      </w:tr>
      <w:tr w:rsidR="00FF099A" w:rsidRPr="00FF099A" w:rsidTr="00FF099A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ул. Поливановой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- АЗС</w:t>
            </w:r>
          </w:p>
        </w:tc>
      </w:tr>
      <w:tr w:rsidR="00FF099A" w:rsidRPr="00FF099A" w:rsidTr="00FF099A">
        <w:trPr>
          <w:trHeight w:val="3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ул. Рендакова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FF099A">
              <w:rPr>
                <w:lang w:eastAsia="ar-SA"/>
              </w:rPr>
              <w:t>на</w:t>
            </w:r>
            <w:proofErr w:type="gramEnd"/>
            <w:r w:rsidRPr="00FF099A">
              <w:rPr>
                <w:lang w:eastAsia="ar-SA"/>
              </w:rPr>
              <w:t xml:space="preserve"> территории НОРТПЦ</w:t>
            </w:r>
          </w:p>
        </w:tc>
      </w:tr>
      <w:tr w:rsidR="00FF099A" w:rsidRPr="00FF099A" w:rsidTr="00FF099A">
        <w:trPr>
          <w:trHeight w:val="3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10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ул. Куликова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FF099A">
              <w:rPr>
                <w:lang w:eastAsia="ar-SA"/>
              </w:rPr>
              <w:t>за</w:t>
            </w:r>
            <w:proofErr w:type="gramEnd"/>
            <w:r w:rsidRPr="00FF099A">
              <w:rPr>
                <w:lang w:eastAsia="ar-SA"/>
              </w:rPr>
              <w:t xml:space="preserve"> домом № 19</w:t>
            </w:r>
          </w:p>
        </w:tc>
      </w:tr>
      <w:tr w:rsidR="00FF099A" w:rsidRPr="00FF099A" w:rsidTr="00FF099A">
        <w:trPr>
          <w:trHeight w:val="3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11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д. Коровитчино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FF099A">
              <w:rPr>
                <w:lang w:eastAsia="ar-SA"/>
              </w:rPr>
              <w:t>между</w:t>
            </w:r>
            <w:proofErr w:type="gramEnd"/>
            <w:r w:rsidRPr="00FF099A">
              <w:rPr>
                <w:lang w:eastAsia="ar-SA"/>
              </w:rPr>
              <w:t xml:space="preserve"> д. Коровитчино и д. Новоселье, справа от дороги, за водонапорной башней</w:t>
            </w:r>
          </w:p>
        </w:tc>
      </w:tr>
      <w:tr w:rsidR="00FF099A" w:rsidRPr="00FF099A" w:rsidTr="00FF099A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12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FF099A">
              <w:rPr>
                <w:lang w:eastAsia="ar-SA"/>
              </w:rPr>
              <w:t>за</w:t>
            </w:r>
            <w:proofErr w:type="gramEnd"/>
            <w:r w:rsidRPr="00FF099A">
              <w:rPr>
                <w:lang w:eastAsia="ar-SA"/>
              </w:rPr>
              <w:t xml:space="preserve"> зданием школы</w:t>
            </w:r>
          </w:p>
        </w:tc>
      </w:tr>
      <w:tr w:rsidR="00FF099A" w:rsidRPr="00FF099A" w:rsidTr="00FF099A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13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 xml:space="preserve"> </w:t>
            </w:r>
            <w:proofErr w:type="gramStart"/>
            <w:r w:rsidRPr="00FF099A">
              <w:rPr>
                <w:lang w:eastAsia="ar-SA"/>
              </w:rPr>
              <w:t>в</w:t>
            </w:r>
            <w:proofErr w:type="gramEnd"/>
            <w:r w:rsidRPr="00FF099A">
              <w:rPr>
                <w:lang w:eastAsia="ar-SA"/>
              </w:rPr>
              <w:t xml:space="preserve"> начале деревни за белым домом</w:t>
            </w:r>
          </w:p>
        </w:tc>
      </w:tr>
      <w:tr w:rsidR="00FF099A" w:rsidRPr="00FF099A" w:rsidTr="00FF099A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14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д. Пинаевы Горки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FF099A">
              <w:rPr>
                <w:lang w:eastAsia="ar-SA"/>
              </w:rPr>
              <w:t>за</w:t>
            </w:r>
            <w:proofErr w:type="gramEnd"/>
            <w:r w:rsidRPr="00FF099A">
              <w:rPr>
                <w:lang w:eastAsia="ar-SA"/>
              </w:rPr>
              <w:t xml:space="preserve"> зданием СДК ул. Центральная д.31</w:t>
            </w:r>
          </w:p>
        </w:tc>
      </w:tr>
      <w:tr w:rsidR="00FF099A" w:rsidRPr="00FF099A" w:rsidTr="00FF099A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F099A">
              <w:rPr>
                <w:lang w:eastAsia="ar-SA"/>
              </w:rPr>
              <w:t>15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99A" w:rsidRPr="00FF099A" w:rsidRDefault="00FF099A" w:rsidP="00FF099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FF099A">
              <w:rPr>
                <w:lang w:eastAsia="ar-SA"/>
              </w:rPr>
              <w:t>в</w:t>
            </w:r>
            <w:proofErr w:type="gramEnd"/>
            <w:r w:rsidRPr="00FF099A">
              <w:rPr>
                <w:lang w:eastAsia="ar-SA"/>
              </w:rPr>
              <w:t xml:space="preserve"> конце деревни, слева от дороги на Ляховичи, территория пилорамы</w:t>
            </w:r>
          </w:p>
        </w:tc>
      </w:tr>
    </w:tbl>
    <w:p w:rsidR="00FF099A" w:rsidRPr="00FF099A" w:rsidRDefault="00FF099A" w:rsidP="00FF099A">
      <w:pPr>
        <w:widowControl w:val="0"/>
        <w:suppressAutoHyphens/>
        <w:autoSpaceDE w:val="0"/>
        <w:jc w:val="center"/>
        <w:rPr>
          <w:lang w:eastAsia="ar-SA"/>
        </w:rPr>
      </w:pPr>
    </w:p>
    <w:p w:rsidR="00FF099A" w:rsidRPr="00FF099A" w:rsidRDefault="00FF099A" w:rsidP="00FF099A">
      <w:pPr>
        <w:autoSpaceDE w:val="0"/>
        <w:autoSpaceDN w:val="0"/>
        <w:ind w:firstLine="180"/>
        <w:rPr>
          <w:b/>
        </w:rPr>
      </w:pPr>
    </w:p>
    <w:p w:rsidR="000E5EC4" w:rsidRPr="000E5EC4" w:rsidRDefault="000E5EC4" w:rsidP="000E5EC4">
      <w:pPr>
        <w:jc w:val="center"/>
        <w:rPr>
          <w:rFonts w:eastAsia="Calibri"/>
          <w:b/>
        </w:rPr>
      </w:pPr>
      <w:r w:rsidRPr="000E5EC4">
        <w:rPr>
          <w:rFonts w:eastAsia="Calibri"/>
          <w:b/>
        </w:rPr>
        <w:t>Новгородская область Старорусский район</w:t>
      </w:r>
    </w:p>
    <w:p w:rsidR="000E5EC4" w:rsidRPr="000E5EC4" w:rsidRDefault="000E5EC4" w:rsidP="000E5EC4">
      <w:pPr>
        <w:jc w:val="center"/>
        <w:rPr>
          <w:rFonts w:eastAsia="Calibri"/>
          <w:b/>
        </w:rPr>
      </w:pPr>
      <w:bookmarkStart w:id="0" w:name="_Hlk137032318"/>
      <w:r w:rsidRPr="000E5EC4">
        <w:rPr>
          <w:rFonts w:eastAsia="Calibri"/>
          <w:b/>
        </w:rPr>
        <w:t xml:space="preserve">Совет депутатов Залучского сельского поселения </w:t>
      </w:r>
    </w:p>
    <w:bookmarkEnd w:id="0"/>
    <w:p w:rsidR="000E5EC4" w:rsidRPr="000E5EC4" w:rsidRDefault="000E5EC4" w:rsidP="000E5EC4">
      <w:pPr>
        <w:jc w:val="center"/>
        <w:rPr>
          <w:rFonts w:eastAsia="Calibri"/>
          <w:b/>
        </w:rPr>
      </w:pPr>
      <w:r w:rsidRPr="000E5EC4">
        <w:rPr>
          <w:rFonts w:eastAsia="Calibri"/>
          <w:b/>
        </w:rPr>
        <w:t>Р Е Ш Е Н И Е</w:t>
      </w:r>
    </w:p>
    <w:p w:rsidR="000E5EC4" w:rsidRPr="000E5EC4" w:rsidRDefault="000E5EC4" w:rsidP="000E5EC4">
      <w:pPr>
        <w:jc w:val="center"/>
        <w:rPr>
          <w:rFonts w:eastAsia="Calibri"/>
          <w:b/>
        </w:rPr>
      </w:pPr>
      <w:proofErr w:type="gramStart"/>
      <w:r w:rsidRPr="000E5EC4">
        <w:rPr>
          <w:rFonts w:eastAsia="Calibri"/>
          <w:b/>
        </w:rPr>
        <w:t>от</w:t>
      </w:r>
      <w:proofErr w:type="gramEnd"/>
      <w:r w:rsidRPr="000E5EC4">
        <w:rPr>
          <w:rFonts w:eastAsia="Calibri"/>
          <w:b/>
        </w:rPr>
        <w:t xml:space="preserve"> 25.07.2023   №  133      </w:t>
      </w:r>
    </w:p>
    <w:p w:rsidR="000E5EC4" w:rsidRPr="000E5EC4" w:rsidRDefault="000E5EC4" w:rsidP="000E5EC4">
      <w:pPr>
        <w:jc w:val="center"/>
        <w:rPr>
          <w:rFonts w:eastAsia="Calibri"/>
        </w:rPr>
      </w:pPr>
      <w:r w:rsidRPr="000E5EC4">
        <w:rPr>
          <w:rFonts w:eastAsia="Calibri"/>
        </w:rPr>
        <w:t>с. Залучье</w:t>
      </w:r>
    </w:p>
    <w:p w:rsidR="000E5EC4" w:rsidRPr="000E5EC4" w:rsidRDefault="000E5EC4" w:rsidP="000E5EC4">
      <w:pPr>
        <w:jc w:val="center"/>
        <w:rPr>
          <w:b/>
        </w:rPr>
      </w:pPr>
    </w:p>
    <w:p w:rsidR="000E5EC4" w:rsidRPr="000E5EC4" w:rsidRDefault="000E5EC4" w:rsidP="000E5EC4">
      <w:pPr>
        <w:jc w:val="center"/>
        <w:rPr>
          <w:rFonts w:eastAsiaTheme="minorEastAsia"/>
          <w:b/>
        </w:rPr>
      </w:pPr>
      <w:r w:rsidRPr="000E5EC4">
        <w:rPr>
          <w:rFonts w:eastAsiaTheme="minorEastAsia"/>
          <w:b/>
        </w:rPr>
        <w:t>Об утверждении Положения об удостоверении и нагрудном знаке</w:t>
      </w:r>
    </w:p>
    <w:p w:rsidR="000E5EC4" w:rsidRPr="000E5EC4" w:rsidRDefault="000E5EC4" w:rsidP="000E5EC4">
      <w:pPr>
        <w:jc w:val="center"/>
        <w:rPr>
          <w:rFonts w:eastAsiaTheme="minorEastAsia"/>
          <w:b/>
        </w:rPr>
      </w:pPr>
      <w:proofErr w:type="gramStart"/>
      <w:r w:rsidRPr="000E5EC4">
        <w:rPr>
          <w:rFonts w:eastAsiaTheme="minorEastAsia"/>
          <w:b/>
        </w:rPr>
        <w:t>старосты</w:t>
      </w:r>
      <w:proofErr w:type="gramEnd"/>
      <w:r w:rsidRPr="000E5EC4">
        <w:rPr>
          <w:rFonts w:eastAsiaTheme="minorEastAsia"/>
          <w:b/>
        </w:rPr>
        <w:t xml:space="preserve"> </w:t>
      </w:r>
      <w:bookmarkStart w:id="1" w:name="_Hlk137032405"/>
      <w:bookmarkStart w:id="2" w:name="_Hlk136947582"/>
      <w:r w:rsidRPr="000E5EC4">
        <w:rPr>
          <w:rFonts w:eastAsiaTheme="minorEastAsia"/>
          <w:b/>
        </w:rPr>
        <w:t xml:space="preserve">сельского населенного пункта Залучского </w:t>
      </w:r>
      <w:r w:rsidRPr="000E5EC4">
        <w:rPr>
          <w:rFonts w:eastAsiaTheme="minorEastAsia"/>
          <w:b/>
        </w:rPr>
        <w:br/>
        <w:t>сельского поселения</w:t>
      </w:r>
      <w:bookmarkEnd w:id="1"/>
    </w:p>
    <w:bookmarkEnd w:id="2"/>
    <w:p w:rsidR="000E5EC4" w:rsidRPr="000E5EC4" w:rsidRDefault="000E5EC4" w:rsidP="000E5EC4">
      <w:pPr>
        <w:widowControl w:val="0"/>
        <w:autoSpaceDE w:val="0"/>
        <w:autoSpaceDN w:val="0"/>
        <w:rPr>
          <w:lang w:eastAsia="en-US"/>
        </w:rPr>
      </w:pPr>
    </w:p>
    <w:p w:rsidR="000E5EC4" w:rsidRPr="000E5EC4" w:rsidRDefault="000E5EC4" w:rsidP="000E5EC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bookmarkStart w:id="3" w:name="10_решение_о_старостах"/>
      <w:bookmarkEnd w:id="3"/>
      <w:r w:rsidRPr="000E5EC4">
        <w:rPr>
          <w:bCs/>
        </w:rPr>
        <w:tab/>
        <w:t xml:space="preserve">В соответствии с Федеральным </w:t>
      </w:r>
      <w:hyperlink r:id="rId7" w:history="1">
        <w:r w:rsidRPr="000E5EC4">
          <w:rPr>
            <w:bCs/>
          </w:rPr>
          <w:t>законом</w:t>
        </w:r>
      </w:hyperlink>
      <w:r w:rsidRPr="000E5EC4">
        <w:rPr>
          <w:bCs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Pr="000E5EC4">
        <w:rPr>
          <w:bCs/>
          <w:spacing w:val="1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 w:rsidRPr="000E5EC4">
        <w:rPr>
          <w:bCs/>
        </w:rPr>
        <w:t>Залучского</w:t>
      </w:r>
      <w:r w:rsidRPr="000E5EC4">
        <w:rPr>
          <w:bCs/>
          <w:spacing w:val="1"/>
        </w:rPr>
        <w:t xml:space="preserve"> сельского поселения </w:t>
      </w:r>
      <w:r w:rsidRPr="000E5EC4">
        <w:rPr>
          <w:b/>
          <w:bCs/>
        </w:rPr>
        <w:t>РЕШИЛ:</w:t>
      </w:r>
    </w:p>
    <w:p w:rsidR="000E5EC4" w:rsidRPr="000E5EC4" w:rsidRDefault="000E5EC4" w:rsidP="000E5EC4">
      <w:pPr>
        <w:widowControl w:val="0"/>
        <w:autoSpaceDE w:val="0"/>
        <w:autoSpaceDN w:val="0"/>
        <w:ind w:left="301" w:firstLine="419"/>
        <w:jc w:val="both"/>
        <w:rPr>
          <w:spacing w:val="1"/>
          <w:lang w:eastAsia="en-US"/>
        </w:rPr>
      </w:pPr>
      <w:r w:rsidRPr="000E5EC4">
        <w:rPr>
          <w:spacing w:val="1"/>
          <w:lang w:eastAsia="en-US"/>
        </w:rPr>
        <w:t xml:space="preserve">1. </w:t>
      </w:r>
      <w:r w:rsidRPr="000E5EC4">
        <w:rPr>
          <w:lang w:eastAsia="en-US"/>
        </w:rPr>
        <w:t xml:space="preserve">Утвердить Положение </w:t>
      </w:r>
      <w:bookmarkStart w:id="4" w:name="_Hlk136946992"/>
      <w:r w:rsidRPr="000E5EC4">
        <w:rPr>
          <w:lang w:eastAsia="en-US"/>
        </w:rPr>
        <w:t>об удостоверении и нагрудном знаке старосты сельского населенного пункта</w:t>
      </w:r>
      <w:bookmarkEnd w:id="4"/>
      <w:r w:rsidRPr="000E5EC4">
        <w:rPr>
          <w:lang w:eastAsia="en-US"/>
        </w:rPr>
        <w:t xml:space="preserve"> </w:t>
      </w:r>
      <w:r w:rsidRPr="000E5EC4">
        <w:t>Залучского</w:t>
      </w:r>
      <w:r w:rsidRPr="000E5EC4">
        <w:rPr>
          <w:spacing w:val="1"/>
          <w:lang w:eastAsia="en-US"/>
        </w:rPr>
        <w:t xml:space="preserve"> сельского поселения.</w:t>
      </w:r>
    </w:p>
    <w:p w:rsidR="000E5EC4" w:rsidRPr="000E5EC4" w:rsidRDefault="000E5EC4" w:rsidP="000E5EC4">
      <w:pPr>
        <w:widowControl w:val="0"/>
        <w:autoSpaceDE w:val="0"/>
        <w:autoSpaceDN w:val="0"/>
        <w:ind w:left="301" w:firstLine="419"/>
        <w:jc w:val="both"/>
        <w:rPr>
          <w:spacing w:val="1"/>
          <w:lang w:eastAsia="en-US"/>
        </w:rPr>
      </w:pPr>
      <w:r w:rsidRPr="000E5EC4">
        <w:rPr>
          <w:spacing w:val="1"/>
          <w:lang w:eastAsia="en-US"/>
        </w:rPr>
        <w:t xml:space="preserve">2.  Считать утратившим силу решение Совета депутатов </w:t>
      </w:r>
      <w:r w:rsidRPr="000E5EC4">
        <w:t>Залучского</w:t>
      </w:r>
      <w:r w:rsidRPr="000E5EC4">
        <w:rPr>
          <w:spacing w:val="1"/>
          <w:lang w:eastAsia="en-US"/>
        </w:rPr>
        <w:t xml:space="preserve"> сельского поселения от 26.10.2018 № 151 «</w:t>
      </w:r>
      <w:r w:rsidRPr="000E5EC4">
        <w:rPr>
          <w:lang w:eastAsia="en-US"/>
        </w:rPr>
        <w:t xml:space="preserve">Об утверждении Положения об удостоверении старосты сельского населенного </w:t>
      </w:r>
      <w:proofErr w:type="gramStart"/>
      <w:r w:rsidRPr="000E5EC4">
        <w:rPr>
          <w:lang w:eastAsia="en-US"/>
        </w:rPr>
        <w:t>пункта  муниципального</w:t>
      </w:r>
      <w:proofErr w:type="gramEnd"/>
      <w:r w:rsidRPr="000E5EC4">
        <w:rPr>
          <w:lang w:eastAsia="en-US"/>
        </w:rPr>
        <w:t xml:space="preserve"> образования Залучского сельского поселения Старорусского района Новгородской области».</w:t>
      </w:r>
    </w:p>
    <w:p w:rsidR="000E5EC4" w:rsidRPr="000E5EC4" w:rsidRDefault="000E5EC4" w:rsidP="000E5EC4">
      <w:pPr>
        <w:widowControl w:val="0"/>
        <w:autoSpaceDE w:val="0"/>
        <w:autoSpaceDN w:val="0"/>
        <w:ind w:left="301" w:firstLine="419"/>
        <w:jc w:val="both"/>
        <w:rPr>
          <w:b/>
          <w:lang w:eastAsia="en-US"/>
        </w:rPr>
      </w:pPr>
      <w:r w:rsidRPr="000E5EC4">
        <w:rPr>
          <w:lang w:eastAsia="en-US"/>
        </w:rPr>
        <w:t xml:space="preserve">3. Контроль за выполнением настоящего решения возложить на заместителя Главы администрации </w:t>
      </w:r>
      <w:r w:rsidRPr="000E5EC4">
        <w:t>Залучского</w:t>
      </w:r>
      <w:r w:rsidRPr="000E5EC4">
        <w:rPr>
          <w:spacing w:val="1"/>
          <w:lang w:eastAsia="en-US"/>
        </w:rPr>
        <w:t xml:space="preserve"> сельского поселения Васильеву М.А.</w:t>
      </w:r>
    </w:p>
    <w:p w:rsidR="000E5EC4" w:rsidRPr="000E5EC4" w:rsidRDefault="000E5EC4" w:rsidP="000E5EC4">
      <w:pPr>
        <w:widowControl w:val="0"/>
        <w:autoSpaceDE w:val="0"/>
        <w:autoSpaceDN w:val="0"/>
        <w:rPr>
          <w:lang w:eastAsia="en-US"/>
        </w:rPr>
      </w:pPr>
    </w:p>
    <w:p w:rsidR="000E5EC4" w:rsidRPr="000E5EC4" w:rsidRDefault="000E5EC4" w:rsidP="000E5EC4">
      <w:pPr>
        <w:ind w:firstLine="720"/>
        <w:rPr>
          <w:rFonts w:eastAsiaTheme="minorEastAsia"/>
          <w:b/>
        </w:rPr>
      </w:pPr>
      <w:r w:rsidRPr="000E5EC4">
        <w:rPr>
          <w:rFonts w:eastAsiaTheme="minorEastAsia"/>
          <w:b/>
        </w:rPr>
        <w:t xml:space="preserve">Глава сельского поселения </w:t>
      </w:r>
      <w:r w:rsidRPr="000E5EC4">
        <w:rPr>
          <w:rFonts w:eastAsiaTheme="minorEastAsia"/>
          <w:b/>
        </w:rPr>
        <w:tab/>
      </w:r>
      <w:r w:rsidRPr="000E5EC4">
        <w:rPr>
          <w:rFonts w:eastAsiaTheme="minorEastAsia"/>
          <w:b/>
        </w:rPr>
        <w:tab/>
      </w:r>
      <w:r w:rsidRPr="000E5EC4">
        <w:rPr>
          <w:rFonts w:eastAsiaTheme="minorEastAsia"/>
          <w:b/>
        </w:rPr>
        <w:tab/>
      </w:r>
      <w:r w:rsidRPr="000E5EC4">
        <w:rPr>
          <w:rFonts w:eastAsiaTheme="minorEastAsia"/>
          <w:b/>
        </w:rPr>
        <w:tab/>
        <w:t>Е.Н. Пятина</w:t>
      </w:r>
    </w:p>
    <w:p w:rsidR="000E5EC4" w:rsidRPr="000E5EC4" w:rsidRDefault="000E5EC4" w:rsidP="000E5EC4">
      <w:pPr>
        <w:jc w:val="right"/>
        <w:outlineLvl w:val="0"/>
        <w:rPr>
          <w:rFonts w:eastAsiaTheme="minorEastAsia"/>
          <w:bCs/>
        </w:rPr>
      </w:pPr>
      <w:bookmarkStart w:id="5" w:name="_GoBack"/>
      <w:bookmarkEnd w:id="5"/>
      <w:r w:rsidRPr="000E5EC4">
        <w:rPr>
          <w:rFonts w:eastAsiaTheme="minorEastAsia"/>
          <w:bCs/>
        </w:rPr>
        <w:t>Утверждено</w:t>
      </w:r>
    </w:p>
    <w:p w:rsidR="000E5EC4" w:rsidRPr="000E5EC4" w:rsidRDefault="000E5EC4" w:rsidP="000E5EC4">
      <w:pPr>
        <w:jc w:val="right"/>
        <w:rPr>
          <w:rFonts w:eastAsiaTheme="minorEastAsia"/>
          <w:bCs/>
        </w:rPr>
      </w:pPr>
      <w:proofErr w:type="gramStart"/>
      <w:r w:rsidRPr="000E5EC4">
        <w:rPr>
          <w:rFonts w:eastAsiaTheme="minorEastAsia"/>
          <w:bCs/>
        </w:rPr>
        <w:t>решением</w:t>
      </w:r>
      <w:proofErr w:type="gramEnd"/>
      <w:r w:rsidRPr="000E5EC4">
        <w:rPr>
          <w:rFonts w:eastAsiaTheme="minorEastAsia"/>
          <w:bCs/>
        </w:rPr>
        <w:t xml:space="preserve"> Совета депутатов </w:t>
      </w:r>
    </w:p>
    <w:p w:rsidR="000E5EC4" w:rsidRPr="000E5EC4" w:rsidRDefault="000E5EC4" w:rsidP="000E5EC4">
      <w:pPr>
        <w:jc w:val="right"/>
        <w:rPr>
          <w:rFonts w:eastAsiaTheme="minorEastAsia"/>
        </w:rPr>
      </w:pPr>
      <w:r w:rsidRPr="000E5EC4">
        <w:rPr>
          <w:rFonts w:eastAsiaTheme="minorEastAsia"/>
        </w:rPr>
        <w:t xml:space="preserve">Залучского </w:t>
      </w:r>
      <w:r w:rsidRPr="000E5EC4">
        <w:rPr>
          <w:rFonts w:eastAsiaTheme="minorEastAsia"/>
          <w:spacing w:val="1"/>
        </w:rPr>
        <w:t>сельского поселения</w:t>
      </w:r>
    </w:p>
    <w:p w:rsidR="000E5EC4" w:rsidRPr="000E5EC4" w:rsidRDefault="000E5EC4" w:rsidP="000E5EC4">
      <w:pPr>
        <w:jc w:val="right"/>
        <w:rPr>
          <w:rFonts w:eastAsiaTheme="minorEastAsia"/>
          <w:bCs/>
        </w:rPr>
      </w:pPr>
      <w:proofErr w:type="gramStart"/>
      <w:r w:rsidRPr="000E5EC4">
        <w:rPr>
          <w:rFonts w:eastAsiaTheme="minorEastAsia"/>
          <w:bCs/>
        </w:rPr>
        <w:t>от  25.07.2023</w:t>
      </w:r>
      <w:proofErr w:type="gramEnd"/>
      <w:r w:rsidRPr="000E5EC4">
        <w:rPr>
          <w:rFonts w:eastAsiaTheme="minorEastAsia"/>
          <w:bCs/>
        </w:rPr>
        <w:t xml:space="preserve"> № 133   </w:t>
      </w:r>
    </w:p>
    <w:p w:rsidR="000E5EC4" w:rsidRPr="000E5EC4" w:rsidRDefault="000E5EC4" w:rsidP="000E5EC4">
      <w:pPr>
        <w:jc w:val="both"/>
        <w:rPr>
          <w:rFonts w:eastAsiaTheme="minorEastAsia"/>
        </w:rPr>
      </w:pPr>
    </w:p>
    <w:p w:rsidR="000E5EC4" w:rsidRPr="000E5EC4" w:rsidRDefault="000E5EC4" w:rsidP="000E5EC4">
      <w:pPr>
        <w:jc w:val="center"/>
        <w:rPr>
          <w:rFonts w:eastAsiaTheme="minorEastAsia"/>
          <w:b/>
        </w:rPr>
      </w:pPr>
      <w:bookmarkStart w:id="6" w:name="P36"/>
      <w:bookmarkEnd w:id="6"/>
      <w:r w:rsidRPr="000E5EC4">
        <w:rPr>
          <w:rFonts w:eastAsiaTheme="minorEastAsia"/>
          <w:b/>
        </w:rPr>
        <w:t>ПОЛОЖЕНИЕ</w:t>
      </w:r>
    </w:p>
    <w:p w:rsidR="000E5EC4" w:rsidRPr="000E5EC4" w:rsidRDefault="000E5EC4" w:rsidP="000E5EC4">
      <w:pPr>
        <w:jc w:val="center"/>
        <w:rPr>
          <w:rFonts w:eastAsiaTheme="minorEastAsia"/>
          <w:b/>
          <w:lang w:eastAsia="en-US"/>
        </w:rPr>
      </w:pPr>
      <w:bookmarkStart w:id="7" w:name="_Hlk136958906"/>
      <w:proofErr w:type="gramStart"/>
      <w:r w:rsidRPr="000E5EC4">
        <w:rPr>
          <w:rFonts w:eastAsiaTheme="minorEastAsia"/>
          <w:b/>
        </w:rPr>
        <w:t>об</w:t>
      </w:r>
      <w:proofErr w:type="gramEnd"/>
      <w:r w:rsidRPr="000E5EC4">
        <w:rPr>
          <w:rFonts w:eastAsiaTheme="minorEastAsia"/>
          <w:b/>
        </w:rPr>
        <w:t xml:space="preserve"> удостоверении и нагрудном знаке старосты сельского населенного пункта Залучского</w:t>
      </w:r>
      <w:r w:rsidRPr="000E5EC4">
        <w:rPr>
          <w:rFonts w:eastAsiaTheme="minorEastAsia"/>
          <w:b/>
          <w:spacing w:val="1"/>
        </w:rPr>
        <w:t xml:space="preserve"> сельского поселения</w:t>
      </w:r>
    </w:p>
    <w:p w:rsidR="000E5EC4" w:rsidRPr="000E5EC4" w:rsidRDefault="000E5EC4" w:rsidP="000E5EC4">
      <w:pPr>
        <w:widowControl w:val="0"/>
        <w:autoSpaceDE w:val="0"/>
        <w:autoSpaceDN w:val="0"/>
        <w:rPr>
          <w:b/>
          <w:lang w:eastAsia="en-US"/>
        </w:rPr>
      </w:pPr>
      <w:bookmarkStart w:id="8" w:name="10.1Полож._о_старостах_сельс._насел.пунк"/>
      <w:bookmarkStart w:id="9" w:name="Приложение_№1"/>
      <w:bookmarkStart w:id="10" w:name="к_решению_Совета_депутатов"/>
      <w:bookmarkStart w:id="11" w:name="Городского_округа_Подольск"/>
      <w:bookmarkStart w:id="12" w:name="от_20_мая_2020_г._№_74/10"/>
      <w:bookmarkEnd w:id="7"/>
      <w:bookmarkEnd w:id="8"/>
      <w:bookmarkEnd w:id="9"/>
      <w:bookmarkEnd w:id="10"/>
      <w:bookmarkEnd w:id="11"/>
      <w:bookmarkEnd w:id="12"/>
    </w:p>
    <w:p w:rsidR="000E5EC4" w:rsidRPr="000E5EC4" w:rsidRDefault="000E5EC4" w:rsidP="000E5EC4">
      <w:pPr>
        <w:widowControl w:val="0"/>
        <w:numPr>
          <w:ilvl w:val="0"/>
          <w:numId w:val="21"/>
        </w:numPr>
        <w:autoSpaceDE w:val="0"/>
        <w:autoSpaceDN w:val="0"/>
        <w:spacing w:line="276" w:lineRule="auto"/>
        <w:ind w:left="0" w:firstLine="69"/>
        <w:jc w:val="center"/>
        <w:outlineLvl w:val="0"/>
        <w:rPr>
          <w:b/>
          <w:bCs/>
          <w:lang w:eastAsia="en-US"/>
        </w:rPr>
      </w:pPr>
      <w:r w:rsidRPr="000E5EC4">
        <w:rPr>
          <w:b/>
          <w:bCs/>
          <w:lang w:eastAsia="en-US"/>
        </w:rPr>
        <w:t>Общие положения</w:t>
      </w:r>
      <w:r>
        <w:rPr>
          <w:b/>
          <w:bCs/>
          <w:lang w:eastAsia="en-US"/>
        </w:rPr>
        <w:t xml:space="preserve"> </w:t>
      </w:r>
    </w:p>
    <w:p w:rsidR="000E5EC4" w:rsidRPr="000E5EC4" w:rsidRDefault="000E5EC4" w:rsidP="000E5EC4">
      <w:pPr>
        <w:ind w:firstLine="567"/>
        <w:jc w:val="both"/>
        <w:rPr>
          <w:rFonts w:eastAsiaTheme="minorEastAsia"/>
        </w:rPr>
      </w:pPr>
      <w:r w:rsidRPr="000E5EC4">
        <w:rPr>
          <w:rFonts w:eastAsiaTheme="minorEastAsia"/>
        </w:rPr>
        <w:t>1.1. Удостоверение старосты сельского населенного пункта Залучского</w:t>
      </w:r>
      <w:r w:rsidRPr="000E5EC4">
        <w:rPr>
          <w:rFonts w:eastAsiaTheme="minorEastAsia"/>
          <w:spacing w:val="1"/>
        </w:rPr>
        <w:t xml:space="preserve"> сельского поселения </w:t>
      </w:r>
      <w:r w:rsidRPr="000E5EC4">
        <w:rPr>
          <w:rFonts w:eastAsiaTheme="minorEastAsia"/>
        </w:rPr>
        <w:t xml:space="preserve">(далее удостоверение) и нагрудный знак старосты сельского населенного пункта </w:t>
      </w:r>
      <w:bookmarkStart w:id="13" w:name="_Hlk137826453"/>
      <w:r w:rsidRPr="000E5EC4">
        <w:rPr>
          <w:rFonts w:eastAsiaTheme="minorEastAsia"/>
        </w:rPr>
        <w:t>Залучского</w:t>
      </w:r>
      <w:r w:rsidRPr="000E5EC4">
        <w:rPr>
          <w:rFonts w:eastAsiaTheme="minorEastAsia"/>
          <w:spacing w:val="1"/>
        </w:rPr>
        <w:t xml:space="preserve"> сельского поселения</w:t>
      </w:r>
      <w:r w:rsidRPr="000E5EC4">
        <w:rPr>
          <w:rFonts w:eastAsiaTheme="minorEastAsia"/>
        </w:rPr>
        <w:t xml:space="preserve"> (далее нагрудный знак)</w:t>
      </w:r>
      <w:bookmarkEnd w:id="13"/>
      <w:r w:rsidRPr="000E5EC4">
        <w:rPr>
          <w:rFonts w:eastAsiaTheme="minorEastAsia"/>
        </w:rPr>
        <w:t>, подтверждают статус старосты сельского населенного пункта Залучского</w:t>
      </w:r>
      <w:r w:rsidRPr="000E5EC4">
        <w:rPr>
          <w:rFonts w:eastAsiaTheme="minorEastAsia"/>
          <w:spacing w:val="1"/>
        </w:rPr>
        <w:t xml:space="preserve"> сельского поселения </w:t>
      </w:r>
      <w:r w:rsidRPr="000E5EC4">
        <w:rPr>
          <w:rFonts w:eastAsiaTheme="minorEastAsia"/>
        </w:rPr>
        <w:t>(далее староста).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1.2. Староста пользуется удостоверением и нагрудным знаком в течение срока своих полномочий.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center"/>
        <w:rPr>
          <w:b/>
          <w:bCs/>
        </w:rPr>
      </w:pPr>
      <w:r w:rsidRPr="000E5EC4">
        <w:rPr>
          <w:b/>
          <w:bCs/>
        </w:rPr>
        <w:t>2. Изготовление и порядок выдачи удостоверения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2.1. Удостоверение изготавливается в соответствии с образцом и описанием согласно приложению 1 к настоящему Положению</w:t>
      </w:r>
      <w:bookmarkStart w:id="14" w:name="_Hlk137033131"/>
      <w:r w:rsidRPr="000E5EC4">
        <w:t xml:space="preserve"> об удостоверении и нагрудном знаке старосты сельского населенного пункта </w:t>
      </w:r>
      <w:bookmarkEnd w:id="14"/>
      <w:r w:rsidRPr="000E5EC4">
        <w:t>Залучского</w:t>
      </w:r>
      <w:r w:rsidRPr="000E5EC4">
        <w:rPr>
          <w:spacing w:val="1"/>
        </w:rPr>
        <w:t xml:space="preserve"> сельского поселения </w:t>
      </w:r>
      <w:r w:rsidRPr="000E5EC4">
        <w:t>(далее Положение).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2.3.Изготовление удостоверения обеспечивается Администрацией Залучского</w:t>
      </w:r>
      <w:r w:rsidRPr="000E5EC4">
        <w:rPr>
          <w:spacing w:val="1"/>
        </w:rPr>
        <w:t xml:space="preserve"> сельского поселения </w:t>
      </w:r>
      <w:r w:rsidRPr="000E5EC4">
        <w:t>(далее Администрация).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 xml:space="preserve">2.4. Удостоверение подписывается и выдается Главой </w:t>
      </w:r>
      <w:bookmarkStart w:id="15" w:name="_Hlk137029126"/>
      <w:r w:rsidRPr="000E5EC4">
        <w:t>Залучского сельского поселения</w:t>
      </w:r>
      <w:bookmarkEnd w:id="15"/>
      <w:r w:rsidRPr="000E5EC4">
        <w:t xml:space="preserve"> (далее Глава). 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2.5.Удостоверение выдается в течение 30 календарных дней со дня назначения старосты.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2.6. Выдача удостоверения старосте производится под роспись в журнале учета выдачи удостоверений и нагрудных знаков.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2.7.Старостаобязан обеспечить сохранность удостоверения.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2.8. Замена удостоверения производится в случаях: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proofErr w:type="gramStart"/>
      <w:r w:rsidRPr="000E5EC4">
        <w:t>изменения</w:t>
      </w:r>
      <w:proofErr w:type="gramEnd"/>
      <w:r w:rsidRPr="000E5EC4">
        <w:t xml:space="preserve"> фамилии, имени или отчества владельца;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proofErr w:type="gramStart"/>
      <w:r w:rsidRPr="000E5EC4">
        <w:t>установления</w:t>
      </w:r>
      <w:proofErr w:type="gramEnd"/>
      <w:r w:rsidRPr="000E5EC4">
        <w:t xml:space="preserve"> неточностей или ошибочности произведенных в удостоверении записей;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proofErr w:type="gramStart"/>
      <w:r w:rsidRPr="000E5EC4">
        <w:t>непригодности</w:t>
      </w:r>
      <w:proofErr w:type="gramEnd"/>
      <w:r w:rsidRPr="000E5EC4">
        <w:t xml:space="preserve"> для пользования (порчи);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proofErr w:type="gramStart"/>
      <w:r w:rsidRPr="000E5EC4">
        <w:t>утери</w:t>
      </w:r>
      <w:proofErr w:type="gramEnd"/>
      <w:r w:rsidRPr="000E5EC4">
        <w:t xml:space="preserve"> удостоверения.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В случае непригодности для пользования (порчи) удостоверения выдается дубликат удостоверения с тем же номером.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В случае утери удостоверения старостой в заявлении указываются обстоятельства его утраты.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0E5EC4" w:rsidRPr="000E5EC4" w:rsidRDefault="000E5EC4" w:rsidP="000E5EC4">
      <w:pPr>
        <w:widowControl w:val="0"/>
        <w:autoSpaceDE w:val="0"/>
        <w:autoSpaceDN w:val="0"/>
        <w:jc w:val="center"/>
        <w:rPr>
          <w:b/>
          <w:bCs/>
        </w:rPr>
      </w:pPr>
      <w:r w:rsidRPr="000E5EC4">
        <w:rPr>
          <w:b/>
          <w:bCs/>
        </w:rPr>
        <w:t>3. Изготовление и порядок выдачи нагрудного знака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3.1. Нагрудный знак изготавливается в соответствии с образцом и описанием согласно приложению 2 к настоящему Положению.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3.2. Изготовление нагрудных знаков обеспечивается Администрацией.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3.3. Выдача нагрудного знака осуществляется</w:t>
      </w:r>
      <w:bookmarkStart w:id="16" w:name="_Hlk136959887"/>
      <w:r w:rsidRPr="000E5EC4">
        <w:t xml:space="preserve"> Главой </w:t>
      </w:r>
      <w:bookmarkEnd w:id="16"/>
      <w:r w:rsidRPr="000E5EC4">
        <w:t>одновременно с удостоверением под роспись в журнале учета выдачи удостоверений и нагрудных знаков.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3.4. Нагрудный знак носится, как правило, на лацкане пиджака или иной одежды на левой стороне груди.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3.5. Нагрудный знак не подлежит передаче другому лицу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3.6. Староста обязан обеспечить сохранность нагрудного знака.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  <w:rPr>
          <w:iCs/>
        </w:rPr>
      </w:pPr>
      <w:r w:rsidRPr="000E5EC4">
        <w:t xml:space="preserve">3.7. В случае порчи или утраты нагрудного </w:t>
      </w:r>
      <w:proofErr w:type="gramStart"/>
      <w:r w:rsidRPr="000E5EC4">
        <w:t xml:space="preserve">знака  </w:t>
      </w:r>
      <w:r w:rsidRPr="000E5EC4">
        <w:rPr>
          <w:iCs/>
        </w:rPr>
        <w:t>новый</w:t>
      </w:r>
      <w:proofErr w:type="gramEnd"/>
      <w:r w:rsidRPr="000E5EC4">
        <w:rPr>
          <w:iCs/>
        </w:rPr>
        <w:t xml:space="preserve"> нагрудный знак старосте не выдается.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rPr>
          <w:i/>
          <w:iCs/>
        </w:rPr>
        <w:t xml:space="preserve"> </w:t>
      </w:r>
      <w:r w:rsidRPr="000E5EC4"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хранения.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В случае смерти старосты нагрудный знак остается у членов его семьи для памятного хранения.</w:t>
      </w:r>
    </w:p>
    <w:p w:rsidR="000E5EC4" w:rsidRPr="000E5EC4" w:rsidRDefault="000E5EC4" w:rsidP="000E5EC4">
      <w:pPr>
        <w:widowControl w:val="0"/>
        <w:autoSpaceDE w:val="0"/>
        <w:autoSpaceDN w:val="0"/>
        <w:jc w:val="both"/>
      </w:pPr>
    </w:p>
    <w:p w:rsidR="000E5EC4" w:rsidRPr="000E5EC4" w:rsidRDefault="000E5EC4" w:rsidP="000E5E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right"/>
      </w:pP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right"/>
      </w:pPr>
      <w:r w:rsidRPr="000E5EC4">
        <w:t>Приложение 1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right"/>
      </w:pPr>
      <w:proofErr w:type="gramStart"/>
      <w:r w:rsidRPr="000E5EC4">
        <w:t>к</w:t>
      </w:r>
      <w:proofErr w:type="gramEnd"/>
      <w:r w:rsidRPr="000E5EC4">
        <w:t xml:space="preserve"> Положению об удостоверении и</w:t>
      </w:r>
      <w:r w:rsidRPr="000E5EC4">
        <w:br/>
        <w:t xml:space="preserve"> нагрудном знаке </w:t>
      </w:r>
      <w:bookmarkStart w:id="17" w:name="_Hlk137033200"/>
      <w:r w:rsidRPr="000E5EC4">
        <w:t xml:space="preserve">старосты </w:t>
      </w:r>
      <w:r w:rsidRPr="000E5EC4">
        <w:br/>
        <w:t>Залучского сельского поселения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right"/>
      </w:pPr>
    </w:p>
    <w:bookmarkEnd w:id="17"/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center"/>
        <w:rPr>
          <w:b/>
          <w:bCs/>
        </w:rPr>
      </w:pPr>
      <w:bookmarkStart w:id="18" w:name="_Hlk137034521"/>
      <w:r w:rsidRPr="000E5EC4">
        <w:rPr>
          <w:b/>
          <w:bCs/>
        </w:rPr>
        <w:t>ОБРАЗЕЦ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center"/>
        <w:rPr>
          <w:b/>
          <w:bCs/>
        </w:rPr>
      </w:pPr>
      <w:proofErr w:type="gramStart"/>
      <w:r w:rsidRPr="000E5EC4">
        <w:rPr>
          <w:b/>
          <w:bCs/>
        </w:rPr>
        <w:t>и</w:t>
      </w:r>
      <w:proofErr w:type="gramEnd"/>
      <w:r w:rsidRPr="000E5EC4">
        <w:rPr>
          <w:b/>
          <w:bCs/>
        </w:rPr>
        <w:t xml:space="preserve"> описание удостоверения старосты сельского населенного пункта 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center"/>
        <w:rPr>
          <w:b/>
          <w:bCs/>
        </w:rPr>
      </w:pPr>
      <w:r w:rsidRPr="000E5EC4">
        <w:rPr>
          <w:b/>
          <w:bCs/>
        </w:rPr>
        <w:t xml:space="preserve">_____________ муниципального округа, </w:t>
      </w:r>
      <w:r w:rsidRPr="000E5EC4">
        <w:rPr>
          <w:b/>
          <w:bCs/>
        </w:rPr>
        <w:br/>
        <w:t>сельского (городского) поселения</w:t>
      </w:r>
    </w:p>
    <w:bookmarkEnd w:id="18"/>
    <w:p w:rsidR="000E5EC4" w:rsidRPr="000E5EC4" w:rsidRDefault="000E5EC4" w:rsidP="000E5EC4">
      <w:pPr>
        <w:widowControl w:val="0"/>
        <w:autoSpaceDE w:val="0"/>
        <w:autoSpaceDN w:val="0"/>
        <w:ind w:firstLine="539"/>
        <w:jc w:val="center"/>
      </w:pPr>
    </w:p>
    <w:p w:rsidR="000E5EC4" w:rsidRPr="000E5EC4" w:rsidRDefault="000E5EC4" w:rsidP="000E5EC4">
      <w:pPr>
        <w:adjustRightInd w:val="0"/>
        <w:jc w:val="center"/>
        <w:rPr>
          <w:rFonts w:eastAsia="Calibri"/>
        </w:rPr>
      </w:pPr>
      <w:r w:rsidRPr="000E5EC4">
        <w:rPr>
          <w:rFonts w:eastAsia="Calibri"/>
        </w:rPr>
        <w:t>Обложка удостоверения</w:t>
      </w:r>
    </w:p>
    <w:tbl>
      <w:tblPr>
        <w:tblStyle w:val="121"/>
        <w:tblW w:w="15414" w:type="dxa"/>
        <w:tblLook w:val="04A0" w:firstRow="1" w:lastRow="0" w:firstColumn="1" w:lastColumn="0" w:noHBand="0" w:noVBand="1"/>
      </w:tblPr>
      <w:tblGrid>
        <w:gridCol w:w="7707"/>
        <w:gridCol w:w="7707"/>
      </w:tblGrid>
      <w:tr w:rsidR="000E5EC4" w:rsidRPr="000E5EC4" w:rsidTr="000E5EC4">
        <w:trPr>
          <w:trHeight w:val="2938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0E5EC4" w:rsidRPr="000E5EC4" w:rsidRDefault="000E5EC4" w:rsidP="000E5EC4">
            <w:pPr>
              <w:adjustRightInd w:val="0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0E5EC4" w:rsidRPr="000E5EC4" w:rsidRDefault="000E5EC4" w:rsidP="000E5EC4">
            <w:pPr>
              <w:adjustRightInd w:val="0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E5EC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УДОСТОВЕРЕНИЕ</w:t>
            </w:r>
          </w:p>
        </w:tc>
      </w:tr>
    </w:tbl>
    <w:p w:rsidR="000E5EC4" w:rsidRPr="000E5EC4" w:rsidRDefault="000E5EC4" w:rsidP="000E5EC4">
      <w:pPr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0E5EC4" w:rsidRPr="000E5EC4" w:rsidRDefault="000E5EC4" w:rsidP="000E5EC4">
      <w:pPr>
        <w:adjustRightInd w:val="0"/>
        <w:jc w:val="center"/>
        <w:rPr>
          <w:rFonts w:eastAsia="Calibri"/>
        </w:rPr>
      </w:pPr>
      <w:r w:rsidRPr="000E5EC4">
        <w:rPr>
          <w:rFonts w:eastAsia="Calibri"/>
        </w:rPr>
        <w:t>Внутренняя сторона удостоверения</w:t>
      </w:r>
    </w:p>
    <w:tbl>
      <w:tblPr>
        <w:tblW w:w="150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"/>
        <w:gridCol w:w="2080"/>
        <w:gridCol w:w="1839"/>
        <w:gridCol w:w="2966"/>
        <w:gridCol w:w="5742"/>
        <w:gridCol w:w="1880"/>
      </w:tblGrid>
      <w:tr w:rsidR="000E5EC4" w:rsidRPr="000E5EC4" w:rsidTr="000E5EC4">
        <w:trPr>
          <w:trHeight w:val="442"/>
        </w:trPr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bookmarkStart w:id="19" w:name="_Hlk137033841"/>
          </w:p>
          <w:p w:rsidR="000E5EC4" w:rsidRPr="000E5EC4" w:rsidRDefault="000E5EC4" w:rsidP="000E5E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E5EC4">
              <w:rPr>
                <w:rFonts w:eastAsia="Calibri"/>
                <w:sz w:val="20"/>
                <w:szCs w:val="20"/>
                <w:lang w:val="en-US"/>
              </w:rPr>
              <w:t>__________________________________</w:t>
            </w:r>
          </w:p>
        </w:tc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EC4" w:rsidRPr="000E5EC4" w:rsidRDefault="000E5EC4" w:rsidP="000E5EC4">
            <w:pPr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</w:p>
          <w:p w:rsidR="000E5EC4" w:rsidRPr="000E5EC4" w:rsidRDefault="000E5EC4" w:rsidP="000E5E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0E5EC4">
              <w:rPr>
                <w:rFonts w:eastAsia="Calibri"/>
                <w:sz w:val="20"/>
                <w:szCs w:val="20"/>
                <w:lang w:val="en-US"/>
              </w:rPr>
              <w:t>Фамилия</w:t>
            </w:r>
            <w:proofErr w:type="spellEnd"/>
            <w:r w:rsidRPr="000E5EC4">
              <w:rPr>
                <w:rFonts w:eastAsia="Calibri"/>
                <w:sz w:val="20"/>
                <w:szCs w:val="20"/>
                <w:lang w:val="en-US"/>
              </w:rPr>
              <w:t xml:space="preserve"> ___________________________________</w:t>
            </w:r>
          </w:p>
        </w:tc>
      </w:tr>
      <w:tr w:rsidR="000E5EC4" w:rsidRPr="000E5EC4" w:rsidTr="000E5EC4">
        <w:trPr>
          <w:trHeight w:val="213"/>
        </w:trPr>
        <w:tc>
          <w:tcPr>
            <w:tcW w:w="74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5EC4" w:rsidRPr="000E5EC4" w:rsidRDefault="000E5EC4" w:rsidP="000E5E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E5EC4">
              <w:rPr>
                <w:rFonts w:eastAsia="Calibri"/>
                <w:sz w:val="20"/>
                <w:szCs w:val="20"/>
                <w:lang w:val="en-US"/>
              </w:rPr>
              <w:t>(</w:t>
            </w:r>
            <w:proofErr w:type="spellStart"/>
            <w:r w:rsidRPr="000E5EC4">
              <w:rPr>
                <w:rFonts w:eastAsia="Calibri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E5EC4">
              <w:rPr>
                <w:rFonts w:eastAsia="Calibri"/>
                <w:sz w:val="20"/>
                <w:szCs w:val="20"/>
                <w:lang w:val="en-US"/>
              </w:rPr>
              <w:t xml:space="preserve"> МО)</w:t>
            </w:r>
          </w:p>
        </w:tc>
        <w:tc>
          <w:tcPr>
            <w:tcW w:w="7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5EC4" w:rsidRPr="000E5EC4" w:rsidRDefault="000E5EC4" w:rsidP="000E5E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0E5EC4">
              <w:rPr>
                <w:rFonts w:eastAsia="Calibri"/>
                <w:sz w:val="20"/>
                <w:szCs w:val="20"/>
                <w:lang w:val="en-US"/>
              </w:rPr>
              <w:t>Имя</w:t>
            </w:r>
            <w:proofErr w:type="spellEnd"/>
            <w:r w:rsidRPr="000E5EC4">
              <w:rPr>
                <w:rFonts w:eastAsia="Calibri"/>
                <w:sz w:val="20"/>
                <w:szCs w:val="20"/>
                <w:lang w:val="en-US"/>
              </w:rPr>
              <w:t xml:space="preserve"> _______________________________________</w:t>
            </w:r>
          </w:p>
        </w:tc>
      </w:tr>
      <w:tr w:rsidR="000E5EC4" w:rsidRPr="000E5EC4" w:rsidTr="000E5EC4">
        <w:trPr>
          <w:trHeight w:val="213"/>
        </w:trPr>
        <w:tc>
          <w:tcPr>
            <w:tcW w:w="74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5EC4" w:rsidRPr="000E5EC4" w:rsidRDefault="000E5EC4" w:rsidP="000E5E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E5EC4">
              <w:rPr>
                <w:rFonts w:eastAsia="Calibri"/>
                <w:sz w:val="20"/>
                <w:szCs w:val="20"/>
                <w:lang w:val="en-US"/>
              </w:rPr>
              <w:t>УДОСТОВЕРЕНИЕ № ___</w:t>
            </w:r>
          </w:p>
        </w:tc>
        <w:tc>
          <w:tcPr>
            <w:tcW w:w="7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5EC4" w:rsidRPr="000E5EC4" w:rsidRDefault="000E5EC4" w:rsidP="000E5E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0E5EC4">
              <w:rPr>
                <w:rFonts w:eastAsia="Calibri"/>
                <w:sz w:val="20"/>
                <w:szCs w:val="20"/>
                <w:lang w:val="en-US"/>
              </w:rPr>
              <w:t>Отчество</w:t>
            </w:r>
            <w:proofErr w:type="spellEnd"/>
            <w:r w:rsidRPr="000E5EC4">
              <w:rPr>
                <w:rFonts w:eastAsia="Calibri"/>
                <w:sz w:val="20"/>
                <w:szCs w:val="20"/>
                <w:lang w:val="en-US"/>
              </w:rPr>
              <w:t xml:space="preserve"> ___________________________________</w:t>
            </w:r>
          </w:p>
        </w:tc>
      </w:tr>
      <w:tr w:rsidR="000E5EC4" w:rsidRPr="000E5EC4" w:rsidTr="000E5EC4">
        <w:trPr>
          <w:trHeight w:val="17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EC4" w:rsidRPr="000E5EC4" w:rsidRDefault="000E5EC4" w:rsidP="000E5E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EC4" w:rsidRPr="000E5EC4" w:rsidRDefault="000E5EC4" w:rsidP="000E5E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838" w:type="dxa"/>
          </w:tcPr>
          <w:p w:rsidR="000E5EC4" w:rsidRPr="000E5EC4" w:rsidRDefault="000E5EC4" w:rsidP="000E5E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EC4" w:rsidRPr="000E5EC4" w:rsidRDefault="000E5EC4" w:rsidP="000E5E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76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5EC4" w:rsidRPr="000E5EC4" w:rsidRDefault="000E5EC4" w:rsidP="000E5EC4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0E5EC4">
              <w:rPr>
                <w:rFonts w:eastAsia="Calibri"/>
                <w:sz w:val="20"/>
                <w:szCs w:val="20"/>
              </w:rPr>
              <w:t>Староста</w:t>
            </w:r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E5EC4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0E5EC4" w:rsidRPr="000E5EC4" w:rsidRDefault="000E5EC4" w:rsidP="000E5E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5EC4">
              <w:rPr>
                <w:rFonts w:eastAsia="Calibri"/>
                <w:sz w:val="20"/>
                <w:szCs w:val="20"/>
              </w:rPr>
              <w:t>(</w:t>
            </w:r>
            <w:proofErr w:type="gramStart"/>
            <w:r w:rsidRPr="000E5EC4">
              <w:rPr>
                <w:rFonts w:eastAsia="Calibri"/>
                <w:sz w:val="20"/>
                <w:szCs w:val="20"/>
              </w:rPr>
              <w:t>наименование</w:t>
            </w:r>
            <w:proofErr w:type="gramEnd"/>
            <w:r w:rsidRPr="000E5EC4">
              <w:rPr>
                <w:rFonts w:eastAsia="Calibri"/>
                <w:sz w:val="20"/>
                <w:szCs w:val="20"/>
              </w:rPr>
              <w:t xml:space="preserve"> сельского населенного пункта)</w:t>
            </w:r>
          </w:p>
        </w:tc>
      </w:tr>
      <w:tr w:rsidR="000E5EC4" w:rsidRPr="000E5EC4" w:rsidTr="000E5EC4">
        <w:trPr>
          <w:trHeight w:val="440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EC4" w:rsidRPr="000E5EC4" w:rsidRDefault="000E5EC4" w:rsidP="000E5E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E5EC4">
              <w:rPr>
                <w:rFonts w:eastAsia="Calibri"/>
                <w:sz w:val="20"/>
                <w:szCs w:val="20"/>
                <w:lang w:val="en-US"/>
              </w:rPr>
              <w:t>Место</w:t>
            </w:r>
            <w:proofErr w:type="spellEnd"/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E5EC4">
              <w:rPr>
                <w:rFonts w:eastAsia="Calibri"/>
                <w:sz w:val="20"/>
                <w:szCs w:val="20"/>
                <w:lang w:val="en-US"/>
              </w:rPr>
              <w:t>для</w:t>
            </w:r>
            <w:proofErr w:type="spellEnd"/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E5EC4">
              <w:rPr>
                <w:rFonts w:eastAsia="Calibri"/>
                <w:sz w:val="20"/>
                <w:szCs w:val="20"/>
                <w:lang w:val="en-US"/>
              </w:rPr>
              <w:t>фотографии</w:t>
            </w:r>
            <w:proofErr w:type="spellEnd"/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0E5EC4" w:rsidRPr="000E5EC4" w:rsidRDefault="000E5EC4" w:rsidP="000E5E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EC4" w:rsidRPr="000E5EC4" w:rsidRDefault="000E5EC4" w:rsidP="000E5E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5EC4" w:rsidRPr="000E5EC4" w:rsidRDefault="000E5EC4" w:rsidP="000E5EC4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76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5EC4" w:rsidRPr="000E5EC4" w:rsidRDefault="000E5EC4" w:rsidP="000E5EC4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0E5EC4" w:rsidRPr="000E5EC4" w:rsidTr="000E5EC4">
        <w:trPr>
          <w:trHeight w:val="346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5EC4" w:rsidRPr="000E5EC4" w:rsidRDefault="000E5EC4" w:rsidP="000E5EC4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C4" w:rsidRPr="000E5EC4" w:rsidRDefault="000E5EC4" w:rsidP="000E5EC4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5EC4" w:rsidRPr="000E5EC4" w:rsidRDefault="000E5EC4" w:rsidP="000E5EC4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EC4" w:rsidRPr="000E5EC4" w:rsidRDefault="000E5EC4" w:rsidP="000E5E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E5EC4">
              <w:rPr>
                <w:rFonts w:eastAsia="Calibri"/>
                <w:sz w:val="20"/>
                <w:szCs w:val="20"/>
                <w:lang w:val="en-US"/>
              </w:rPr>
              <w:t>(</w:t>
            </w:r>
            <w:proofErr w:type="spellStart"/>
            <w:r w:rsidRPr="000E5EC4">
              <w:rPr>
                <w:rFonts w:eastAsia="Calibri"/>
                <w:sz w:val="20"/>
                <w:szCs w:val="20"/>
                <w:lang w:val="en-US"/>
              </w:rPr>
              <w:t>личная</w:t>
            </w:r>
            <w:proofErr w:type="spellEnd"/>
            <w:r w:rsidRPr="000E5EC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EC4">
              <w:rPr>
                <w:rFonts w:eastAsia="Calibri"/>
                <w:sz w:val="20"/>
                <w:szCs w:val="20"/>
                <w:lang w:val="en-US"/>
              </w:rPr>
              <w:t>подпись</w:t>
            </w:r>
            <w:proofErr w:type="spellEnd"/>
            <w:r w:rsidRPr="000E5EC4">
              <w:rPr>
                <w:rFonts w:eastAsia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7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E5EC4">
              <w:rPr>
                <w:rFonts w:eastAsia="Calibri"/>
                <w:sz w:val="20"/>
                <w:szCs w:val="20"/>
                <w:lang w:val="en-US"/>
              </w:rPr>
              <w:t>___________________________________</w:t>
            </w:r>
          </w:p>
          <w:p w:rsidR="000E5EC4" w:rsidRPr="000E5EC4" w:rsidRDefault="000E5EC4" w:rsidP="000E5EC4">
            <w:pPr>
              <w:rPr>
                <w:rFonts w:eastAsia="Calibri"/>
                <w:sz w:val="20"/>
                <w:szCs w:val="20"/>
                <w:lang w:val="en-US"/>
              </w:rPr>
            </w:pPr>
          </w:p>
          <w:p w:rsidR="000E5EC4" w:rsidRPr="000E5EC4" w:rsidRDefault="000E5EC4" w:rsidP="000E5EC4">
            <w:pPr>
              <w:widowControl w:val="0"/>
              <w:autoSpaceDE w:val="0"/>
              <w:autoSpaceDN w:val="0"/>
              <w:rPr>
                <w:sz w:val="20"/>
                <w:szCs w:val="20"/>
                <w:lang w:val="en-US" w:eastAsia="en-US"/>
              </w:rPr>
            </w:pPr>
          </w:p>
        </w:tc>
      </w:tr>
      <w:tr w:rsidR="000E5EC4" w:rsidRPr="000E5EC4" w:rsidTr="000E5EC4">
        <w:trPr>
          <w:trHeight w:val="440"/>
        </w:trPr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EC4" w:rsidRPr="000E5EC4" w:rsidRDefault="000E5EC4" w:rsidP="000E5EC4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EC4" w:rsidRPr="000E5EC4" w:rsidRDefault="000E5EC4" w:rsidP="000E5E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E5EC4">
              <w:rPr>
                <w:rFonts w:eastAsia="Calibri"/>
                <w:sz w:val="20"/>
                <w:szCs w:val="20"/>
                <w:lang w:val="en-US"/>
              </w:rPr>
              <w:t>М.П.</w:t>
            </w:r>
          </w:p>
        </w:tc>
        <w:tc>
          <w:tcPr>
            <w:tcW w:w="7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5EC4" w:rsidRPr="000E5EC4" w:rsidRDefault="000E5EC4" w:rsidP="000E5EC4">
            <w:pPr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E5EC4">
              <w:rPr>
                <w:rFonts w:eastAsia="Calibri"/>
                <w:sz w:val="20"/>
                <w:szCs w:val="20"/>
                <w:lang w:val="en-US"/>
              </w:rPr>
              <w:t>Глава</w:t>
            </w:r>
            <w:proofErr w:type="spellEnd"/>
            <w:r w:rsidRPr="000E5EC4">
              <w:rPr>
                <w:rFonts w:eastAsia="Calibri"/>
                <w:sz w:val="20"/>
                <w:szCs w:val="20"/>
                <w:lang w:val="en-US"/>
              </w:rPr>
              <w:t xml:space="preserve"> _____________________________</w:t>
            </w:r>
          </w:p>
          <w:p w:rsidR="000E5EC4" w:rsidRPr="000E5EC4" w:rsidRDefault="000E5EC4" w:rsidP="000E5E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E5EC4">
              <w:rPr>
                <w:rFonts w:eastAsia="Calibri"/>
                <w:sz w:val="20"/>
                <w:szCs w:val="20"/>
                <w:lang w:val="en-US"/>
              </w:rPr>
              <w:t xml:space="preserve">                     (</w:t>
            </w:r>
            <w:proofErr w:type="spellStart"/>
            <w:r w:rsidRPr="000E5EC4">
              <w:rPr>
                <w:rFonts w:eastAsia="Calibri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E5EC4">
              <w:rPr>
                <w:rFonts w:eastAsia="Calibri"/>
                <w:sz w:val="20"/>
                <w:szCs w:val="20"/>
                <w:lang w:val="en-US"/>
              </w:rPr>
              <w:t xml:space="preserve"> МО)</w:t>
            </w:r>
          </w:p>
        </w:tc>
      </w:tr>
      <w:tr w:rsidR="000E5EC4" w:rsidRPr="000E5EC4" w:rsidTr="000E5EC4">
        <w:trPr>
          <w:trHeight w:val="322"/>
        </w:trPr>
        <w:tc>
          <w:tcPr>
            <w:tcW w:w="7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E5EC4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0E5EC4">
              <w:rPr>
                <w:rFonts w:eastAsia="Calibri"/>
                <w:sz w:val="20"/>
                <w:szCs w:val="20"/>
              </w:rPr>
              <w:t>до</w:t>
            </w:r>
            <w:proofErr w:type="gramEnd"/>
            <w:r w:rsidRPr="000E5EC4">
              <w:rPr>
                <w:rFonts w:eastAsia="Calibri"/>
                <w:sz w:val="20"/>
                <w:szCs w:val="20"/>
              </w:rPr>
              <w:t xml:space="preserve"> ____________ 20__ года</w:t>
            </w:r>
          </w:p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0E5EC4">
              <w:rPr>
                <w:rFonts w:eastAsia="Calibri"/>
                <w:sz w:val="20"/>
                <w:szCs w:val="20"/>
              </w:rPr>
              <w:t>до</w:t>
            </w:r>
            <w:proofErr w:type="gramEnd"/>
            <w:r w:rsidRPr="000E5EC4">
              <w:rPr>
                <w:rFonts w:eastAsia="Calibri"/>
                <w:sz w:val="20"/>
                <w:szCs w:val="20"/>
              </w:rPr>
              <w:t xml:space="preserve"> ____________ 20__ года</w:t>
            </w:r>
          </w:p>
          <w:p w:rsidR="000E5EC4" w:rsidRPr="000E5EC4" w:rsidRDefault="000E5EC4" w:rsidP="000E5E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5EC4" w:rsidRPr="000E5EC4" w:rsidRDefault="000E5EC4" w:rsidP="000E5EC4">
            <w:pPr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E5EC4">
              <w:rPr>
                <w:rFonts w:eastAsia="Calibri"/>
                <w:sz w:val="20"/>
                <w:szCs w:val="20"/>
                <w:lang w:val="en-US"/>
              </w:rPr>
              <w:t>__________________</w:t>
            </w:r>
          </w:p>
          <w:p w:rsidR="000E5EC4" w:rsidRPr="000E5EC4" w:rsidRDefault="000E5EC4" w:rsidP="000E5E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0E5EC4">
              <w:rPr>
                <w:rFonts w:eastAsia="Calibri"/>
                <w:sz w:val="20"/>
                <w:szCs w:val="20"/>
                <w:lang w:val="en-US"/>
              </w:rPr>
              <w:t>подпись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EC4" w:rsidRPr="000E5EC4" w:rsidRDefault="000E5EC4" w:rsidP="000E5EC4">
            <w:pPr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0E5EC4">
              <w:rPr>
                <w:rFonts w:eastAsia="Calibri"/>
                <w:sz w:val="20"/>
                <w:szCs w:val="20"/>
                <w:lang w:val="en-US"/>
              </w:rPr>
              <w:t>_________</w:t>
            </w:r>
          </w:p>
          <w:p w:rsidR="000E5EC4" w:rsidRPr="000E5EC4" w:rsidRDefault="000E5EC4" w:rsidP="000E5E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E5EC4">
              <w:rPr>
                <w:rFonts w:eastAsia="Calibri"/>
                <w:sz w:val="20"/>
                <w:szCs w:val="20"/>
                <w:lang w:val="en-US"/>
              </w:rPr>
              <w:t>Ф.И.О.</w:t>
            </w:r>
          </w:p>
        </w:tc>
      </w:tr>
      <w:bookmarkEnd w:id="19"/>
    </w:tbl>
    <w:p w:rsidR="000E5EC4" w:rsidRPr="000E5EC4" w:rsidRDefault="000E5EC4" w:rsidP="000E5EC4">
      <w:pPr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0E5EC4" w:rsidRPr="000E5EC4" w:rsidRDefault="000E5EC4" w:rsidP="000E5EC4">
      <w:pPr>
        <w:adjustRightInd w:val="0"/>
        <w:ind w:firstLine="539"/>
        <w:jc w:val="both"/>
        <w:rPr>
          <w:rFonts w:eastAsia="Calibri"/>
        </w:rPr>
      </w:pPr>
      <w:r w:rsidRPr="000E5EC4">
        <w:rPr>
          <w:rFonts w:eastAsia="Calibri"/>
        </w:rPr>
        <w:t xml:space="preserve">Удостоверение старосты сельского населенного пункта </w:t>
      </w:r>
      <w:r w:rsidRPr="000E5EC4">
        <w:rPr>
          <w:rFonts w:eastAsiaTheme="minorEastAsia"/>
        </w:rPr>
        <w:t>Залучского</w:t>
      </w:r>
      <w:r w:rsidRPr="000E5EC4">
        <w:rPr>
          <w:rFonts w:eastAsiaTheme="minorEastAsia"/>
          <w:spacing w:val="1"/>
        </w:rPr>
        <w:t xml:space="preserve"> сельского поселения </w:t>
      </w:r>
      <w:r w:rsidRPr="000E5EC4">
        <w:rPr>
          <w:rFonts w:eastAsia="Calibri"/>
        </w:rPr>
        <w:t>(далее удостоверение) представляет собой двухстраничную книжку в твердой обложке.</w:t>
      </w:r>
    </w:p>
    <w:p w:rsidR="000E5EC4" w:rsidRPr="000E5EC4" w:rsidRDefault="000E5EC4" w:rsidP="000E5EC4">
      <w:pPr>
        <w:adjustRightInd w:val="0"/>
        <w:ind w:firstLine="539"/>
        <w:jc w:val="both"/>
        <w:rPr>
          <w:rFonts w:eastAsia="Calibri"/>
        </w:rPr>
      </w:pPr>
      <w:r w:rsidRPr="000E5EC4">
        <w:rPr>
          <w:rFonts w:eastAsia="Calibri"/>
        </w:rPr>
        <w:t>Обложка удостоверения в развернутом виде размером 6,5 x 19,5 см из переплетного материала на тканевой основе красного цвета.</w:t>
      </w:r>
    </w:p>
    <w:p w:rsidR="000E5EC4" w:rsidRPr="000E5EC4" w:rsidRDefault="000E5EC4" w:rsidP="000E5EC4">
      <w:pPr>
        <w:adjustRightInd w:val="0"/>
        <w:ind w:firstLine="539"/>
        <w:jc w:val="both"/>
        <w:rPr>
          <w:rFonts w:eastAsia="Calibri"/>
        </w:rPr>
      </w:pPr>
      <w:r w:rsidRPr="000E5EC4">
        <w:rPr>
          <w:rFonts w:eastAsia="Calibri"/>
        </w:rPr>
        <w:t>На лицевой стороне удостоверения размещена надпись буквами золотистого цвета «УДОСТОВЕРЕНИЕ».</w:t>
      </w:r>
    </w:p>
    <w:p w:rsidR="000E5EC4" w:rsidRPr="000E5EC4" w:rsidRDefault="000E5EC4" w:rsidP="000E5EC4">
      <w:pPr>
        <w:adjustRightInd w:val="0"/>
        <w:ind w:firstLine="539"/>
        <w:jc w:val="both"/>
        <w:rPr>
          <w:rFonts w:eastAsia="Calibri"/>
        </w:rPr>
      </w:pPr>
      <w:r w:rsidRPr="000E5EC4">
        <w:rPr>
          <w:rFonts w:eastAsia="Calibri"/>
        </w:rPr>
        <w:t>На левой внутренней стороне удостоверения в верхней части по центру</w:t>
      </w:r>
    </w:p>
    <w:p w:rsidR="000E5EC4" w:rsidRPr="000E5EC4" w:rsidRDefault="000E5EC4" w:rsidP="000E5EC4">
      <w:pPr>
        <w:adjustRightInd w:val="0"/>
        <w:jc w:val="both"/>
        <w:rPr>
          <w:rFonts w:eastAsia="Calibri"/>
        </w:rPr>
      </w:pPr>
      <w:proofErr w:type="gramStart"/>
      <w:r w:rsidRPr="000E5EC4">
        <w:rPr>
          <w:rFonts w:eastAsia="Calibri"/>
        </w:rPr>
        <w:t>размещена</w:t>
      </w:r>
      <w:proofErr w:type="gramEnd"/>
      <w:r w:rsidRPr="000E5EC4">
        <w:rPr>
          <w:rFonts w:eastAsia="Calibri"/>
        </w:rPr>
        <w:t xml:space="preserve"> надпись «__________________________________________»</w:t>
      </w:r>
    </w:p>
    <w:p w:rsidR="000E5EC4" w:rsidRPr="000E5EC4" w:rsidRDefault="000E5EC4" w:rsidP="000E5EC4">
      <w:pPr>
        <w:adjustRightInd w:val="0"/>
        <w:jc w:val="both"/>
        <w:rPr>
          <w:rFonts w:eastAsia="Calibri"/>
        </w:rPr>
      </w:pPr>
      <w:r w:rsidRPr="000E5EC4">
        <w:rPr>
          <w:rFonts w:eastAsia="Calibri"/>
        </w:rPr>
        <w:t xml:space="preserve">                                                         (</w:t>
      </w:r>
      <w:proofErr w:type="gramStart"/>
      <w:r w:rsidRPr="000E5EC4">
        <w:rPr>
          <w:rFonts w:eastAsia="Calibri"/>
        </w:rPr>
        <w:t>наименование</w:t>
      </w:r>
      <w:proofErr w:type="gramEnd"/>
      <w:r w:rsidRPr="000E5EC4">
        <w:rPr>
          <w:rFonts w:eastAsia="Calibri"/>
        </w:rPr>
        <w:t xml:space="preserve"> МО),</w:t>
      </w:r>
    </w:p>
    <w:p w:rsidR="000E5EC4" w:rsidRPr="000E5EC4" w:rsidRDefault="000E5EC4" w:rsidP="000E5EC4">
      <w:pPr>
        <w:adjustRightInd w:val="0"/>
        <w:jc w:val="both"/>
        <w:rPr>
          <w:rFonts w:eastAsia="Calibri"/>
        </w:rPr>
      </w:pPr>
      <w:proofErr w:type="gramStart"/>
      <w:r w:rsidRPr="000E5EC4">
        <w:rPr>
          <w:rFonts w:eastAsia="Calibri"/>
        </w:rPr>
        <w:t>ниже</w:t>
      </w:r>
      <w:proofErr w:type="gramEnd"/>
      <w:r w:rsidRPr="000E5EC4">
        <w:rPr>
          <w:rFonts w:eastAsia="Calibri"/>
        </w:rPr>
        <w:t xml:space="preserve"> по центру «УДОСТОВЕРЕНИЕ № ____».</w:t>
      </w:r>
    </w:p>
    <w:p w:rsidR="000E5EC4" w:rsidRPr="000E5EC4" w:rsidRDefault="000E5EC4" w:rsidP="000E5EC4">
      <w:pPr>
        <w:adjustRightInd w:val="0"/>
        <w:ind w:firstLine="720"/>
        <w:jc w:val="both"/>
        <w:rPr>
          <w:rFonts w:eastAsia="Calibri"/>
        </w:rPr>
      </w:pPr>
      <w:r w:rsidRPr="000E5EC4">
        <w:rPr>
          <w:rFonts w:eastAsia="Calibri"/>
        </w:rPr>
        <w:t>Ниже слева место для фотографии размером 3 x 4 см.</w:t>
      </w:r>
    </w:p>
    <w:p w:rsidR="000E5EC4" w:rsidRPr="000E5EC4" w:rsidRDefault="000E5EC4" w:rsidP="000E5EC4">
      <w:pPr>
        <w:adjustRightInd w:val="0"/>
        <w:ind w:firstLine="720"/>
        <w:jc w:val="both"/>
        <w:rPr>
          <w:rFonts w:eastAsia="Calibri"/>
        </w:rPr>
      </w:pPr>
      <w:r w:rsidRPr="000E5EC4">
        <w:rPr>
          <w:rFonts w:eastAsia="Calibri"/>
        </w:rPr>
        <w:t>Ниже слева надпись «Место печати».</w:t>
      </w:r>
    </w:p>
    <w:p w:rsidR="000E5EC4" w:rsidRPr="000E5EC4" w:rsidRDefault="000E5EC4" w:rsidP="000E5EC4">
      <w:pPr>
        <w:adjustRightInd w:val="0"/>
        <w:ind w:firstLine="720"/>
        <w:jc w:val="both"/>
        <w:rPr>
          <w:rFonts w:eastAsia="Calibri"/>
        </w:rPr>
      </w:pPr>
      <w:r w:rsidRPr="000E5EC4">
        <w:rPr>
          <w:rFonts w:eastAsia="Calibri"/>
        </w:rPr>
        <w:t>Справа от места для фотографии надпись «_____________________________».</w:t>
      </w:r>
    </w:p>
    <w:p w:rsidR="000E5EC4" w:rsidRPr="000E5EC4" w:rsidRDefault="000E5EC4" w:rsidP="000E5EC4">
      <w:pPr>
        <w:adjustRightInd w:val="0"/>
        <w:jc w:val="both"/>
        <w:rPr>
          <w:rFonts w:eastAsia="Calibri"/>
        </w:rPr>
      </w:pPr>
      <w:r w:rsidRPr="000E5EC4">
        <w:rPr>
          <w:rFonts w:eastAsia="Calibri"/>
        </w:rPr>
        <w:t xml:space="preserve">             (</w:t>
      </w:r>
      <w:proofErr w:type="gramStart"/>
      <w:r w:rsidRPr="000E5EC4">
        <w:rPr>
          <w:rFonts w:eastAsia="Calibri"/>
        </w:rPr>
        <w:t>личная</w:t>
      </w:r>
      <w:proofErr w:type="gramEnd"/>
      <w:r w:rsidRPr="000E5EC4">
        <w:rPr>
          <w:rFonts w:eastAsia="Calibri"/>
        </w:rPr>
        <w:t xml:space="preserve"> подпись)</w:t>
      </w:r>
    </w:p>
    <w:p w:rsidR="000E5EC4" w:rsidRPr="000E5EC4" w:rsidRDefault="000E5EC4" w:rsidP="000E5EC4">
      <w:pPr>
        <w:adjustRightInd w:val="0"/>
        <w:ind w:firstLine="720"/>
        <w:jc w:val="both"/>
        <w:rPr>
          <w:rFonts w:eastAsia="Calibri"/>
        </w:rPr>
      </w:pPr>
      <w:r w:rsidRPr="000E5EC4">
        <w:rPr>
          <w:rFonts w:eastAsia="Calibri"/>
        </w:rPr>
        <w:t>В нижней части по центру надпись «Действительно до ________ 20__ года</w:t>
      </w:r>
    </w:p>
    <w:p w:rsidR="000E5EC4" w:rsidRPr="000E5EC4" w:rsidRDefault="000E5EC4" w:rsidP="000E5EC4">
      <w:pPr>
        <w:adjustRightInd w:val="0"/>
        <w:jc w:val="both"/>
        <w:rPr>
          <w:rFonts w:eastAsia="Calibri"/>
        </w:rPr>
      </w:pPr>
      <w:r w:rsidRPr="000E5EC4">
        <w:rPr>
          <w:rFonts w:eastAsia="Calibri"/>
        </w:rPr>
        <w:t>Действительно до ________ 20__ года</w:t>
      </w:r>
    </w:p>
    <w:p w:rsidR="000E5EC4" w:rsidRPr="000E5EC4" w:rsidRDefault="000E5EC4" w:rsidP="000E5EC4">
      <w:pPr>
        <w:adjustRightInd w:val="0"/>
        <w:jc w:val="both"/>
        <w:rPr>
          <w:rFonts w:eastAsia="Calibri"/>
        </w:rPr>
      </w:pPr>
      <w:r w:rsidRPr="000E5EC4">
        <w:rPr>
          <w:rFonts w:eastAsia="Calibri"/>
        </w:rPr>
        <w:t>Действительно до ________ 20__ года».</w:t>
      </w:r>
    </w:p>
    <w:p w:rsidR="000E5EC4" w:rsidRPr="000E5EC4" w:rsidRDefault="000E5EC4" w:rsidP="000E5EC4">
      <w:pPr>
        <w:adjustRightInd w:val="0"/>
        <w:ind w:firstLine="720"/>
        <w:jc w:val="both"/>
        <w:rPr>
          <w:rFonts w:eastAsia="Calibri"/>
        </w:rPr>
      </w:pPr>
      <w:r w:rsidRPr="000E5EC4">
        <w:rPr>
          <w:rFonts w:eastAsia="Calibri"/>
        </w:rPr>
        <w:t>На правой внутренней стороне по центру в три строчки надпись</w:t>
      </w:r>
    </w:p>
    <w:p w:rsidR="000E5EC4" w:rsidRPr="000E5EC4" w:rsidRDefault="000E5EC4" w:rsidP="000E5EC4">
      <w:pPr>
        <w:adjustRightInd w:val="0"/>
        <w:ind w:firstLine="720"/>
        <w:jc w:val="both"/>
        <w:rPr>
          <w:rFonts w:eastAsia="Calibri"/>
        </w:rPr>
      </w:pPr>
      <w:r w:rsidRPr="000E5EC4">
        <w:rPr>
          <w:rFonts w:eastAsia="Calibri"/>
        </w:rPr>
        <w:t>«Фамилия ___________________</w:t>
      </w:r>
    </w:p>
    <w:p w:rsidR="000E5EC4" w:rsidRPr="000E5EC4" w:rsidRDefault="000E5EC4" w:rsidP="000E5EC4">
      <w:pPr>
        <w:adjustRightInd w:val="0"/>
        <w:ind w:firstLine="720"/>
        <w:jc w:val="both"/>
        <w:rPr>
          <w:rFonts w:eastAsia="Calibri"/>
        </w:rPr>
      </w:pPr>
      <w:r w:rsidRPr="000E5EC4">
        <w:rPr>
          <w:rFonts w:eastAsia="Calibri"/>
        </w:rPr>
        <w:t>Имя ___________________</w:t>
      </w:r>
    </w:p>
    <w:p w:rsidR="000E5EC4" w:rsidRPr="000E5EC4" w:rsidRDefault="000E5EC4" w:rsidP="000E5EC4">
      <w:pPr>
        <w:adjustRightInd w:val="0"/>
        <w:ind w:firstLine="720"/>
        <w:jc w:val="both"/>
        <w:rPr>
          <w:rFonts w:eastAsia="Calibri"/>
        </w:rPr>
      </w:pPr>
      <w:r w:rsidRPr="000E5EC4">
        <w:rPr>
          <w:rFonts w:eastAsia="Calibri"/>
        </w:rPr>
        <w:t>Отчество ___________________».</w:t>
      </w:r>
    </w:p>
    <w:p w:rsidR="000E5EC4" w:rsidRPr="000E5EC4" w:rsidRDefault="000E5EC4" w:rsidP="000E5EC4">
      <w:pPr>
        <w:adjustRightInd w:val="0"/>
        <w:ind w:firstLine="720"/>
        <w:jc w:val="both"/>
        <w:rPr>
          <w:rFonts w:eastAsia="Calibri"/>
        </w:rPr>
      </w:pPr>
      <w:r w:rsidRPr="000E5EC4">
        <w:rPr>
          <w:rFonts w:eastAsia="Calibri"/>
        </w:rPr>
        <w:t>Ниже надпись «Староста ______________________________________»</w:t>
      </w:r>
    </w:p>
    <w:p w:rsidR="000E5EC4" w:rsidRPr="000E5EC4" w:rsidRDefault="000E5EC4" w:rsidP="000E5EC4">
      <w:pPr>
        <w:adjustRightInd w:val="0"/>
        <w:jc w:val="both"/>
        <w:rPr>
          <w:rFonts w:eastAsia="Calibri"/>
        </w:rPr>
      </w:pPr>
      <w:r w:rsidRPr="000E5EC4">
        <w:rPr>
          <w:rFonts w:eastAsia="Calibri"/>
        </w:rPr>
        <w:t xml:space="preserve"> (</w:t>
      </w:r>
      <w:proofErr w:type="gramStart"/>
      <w:r w:rsidRPr="000E5EC4">
        <w:rPr>
          <w:rFonts w:eastAsia="Calibri"/>
        </w:rPr>
        <w:t>наименование</w:t>
      </w:r>
      <w:proofErr w:type="gramEnd"/>
      <w:r w:rsidRPr="000E5EC4">
        <w:rPr>
          <w:rFonts w:eastAsia="Calibri"/>
        </w:rPr>
        <w:t xml:space="preserve"> сельского населенного пункта)</w:t>
      </w:r>
    </w:p>
    <w:p w:rsidR="000E5EC4" w:rsidRPr="000E5EC4" w:rsidRDefault="000E5EC4" w:rsidP="000E5EC4">
      <w:pPr>
        <w:adjustRightInd w:val="0"/>
        <w:ind w:firstLine="720"/>
        <w:jc w:val="both"/>
        <w:rPr>
          <w:rFonts w:eastAsia="Calibri"/>
        </w:rPr>
      </w:pPr>
      <w:r w:rsidRPr="000E5EC4">
        <w:rPr>
          <w:rFonts w:eastAsia="Calibri"/>
        </w:rPr>
        <w:t>Ниже надпись «Глава _________________</w:t>
      </w:r>
    </w:p>
    <w:p w:rsidR="000E5EC4" w:rsidRPr="000E5EC4" w:rsidRDefault="000E5EC4" w:rsidP="000E5EC4">
      <w:pPr>
        <w:adjustRightInd w:val="0"/>
        <w:jc w:val="both"/>
        <w:rPr>
          <w:rFonts w:eastAsia="Calibri"/>
        </w:rPr>
      </w:pPr>
      <w:r w:rsidRPr="000E5EC4">
        <w:rPr>
          <w:rFonts w:eastAsia="Calibri"/>
        </w:rPr>
        <w:t>(</w:t>
      </w:r>
      <w:proofErr w:type="gramStart"/>
      <w:r w:rsidRPr="000E5EC4">
        <w:rPr>
          <w:rFonts w:eastAsia="Calibri"/>
        </w:rPr>
        <w:t>наименование</w:t>
      </w:r>
      <w:proofErr w:type="gramEnd"/>
      <w:r w:rsidRPr="000E5EC4">
        <w:rPr>
          <w:rFonts w:eastAsia="Calibri"/>
        </w:rPr>
        <w:t xml:space="preserve"> МО)»</w:t>
      </w:r>
    </w:p>
    <w:p w:rsidR="000E5EC4" w:rsidRPr="000E5EC4" w:rsidRDefault="000E5EC4" w:rsidP="000E5EC4">
      <w:pPr>
        <w:adjustRightInd w:val="0"/>
        <w:jc w:val="both"/>
        <w:rPr>
          <w:rFonts w:eastAsia="Calibri"/>
        </w:rPr>
      </w:pPr>
      <w:r w:rsidRPr="000E5EC4">
        <w:rPr>
          <w:rFonts w:eastAsia="Calibri"/>
        </w:rPr>
        <w:t xml:space="preserve">    ___________________    ___________________</w:t>
      </w:r>
    </w:p>
    <w:p w:rsidR="000E5EC4" w:rsidRPr="000E5EC4" w:rsidRDefault="000E5EC4" w:rsidP="000E5EC4">
      <w:pPr>
        <w:adjustRightInd w:val="0"/>
        <w:jc w:val="both"/>
        <w:rPr>
          <w:rFonts w:eastAsia="Calibri"/>
        </w:rPr>
      </w:pPr>
      <w:proofErr w:type="gramStart"/>
      <w:r w:rsidRPr="000E5EC4">
        <w:rPr>
          <w:rFonts w:eastAsia="Calibri"/>
        </w:rPr>
        <w:t>подпись</w:t>
      </w:r>
      <w:proofErr w:type="gramEnd"/>
      <w:r w:rsidRPr="000E5EC4">
        <w:rPr>
          <w:rFonts w:eastAsia="Calibri"/>
        </w:rPr>
        <w:t xml:space="preserve">                 Ф.И.О.</w:t>
      </w:r>
    </w:p>
    <w:p w:rsidR="000E5EC4" w:rsidRPr="000E5EC4" w:rsidRDefault="000E5EC4" w:rsidP="000E5EC4">
      <w:pPr>
        <w:jc w:val="both"/>
      </w:pPr>
    </w:p>
    <w:p w:rsidR="000E5EC4" w:rsidRPr="000E5EC4" w:rsidRDefault="000E5EC4" w:rsidP="000E5EC4">
      <w:pPr>
        <w:widowControl w:val="0"/>
        <w:autoSpaceDE w:val="0"/>
        <w:autoSpaceDN w:val="0"/>
        <w:rPr>
          <w:sz w:val="28"/>
          <w:szCs w:val="28"/>
        </w:rPr>
      </w:pP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right"/>
        <w:rPr>
          <w:sz w:val="28"/>
          <w:szCs w:val="28"/>
        </w:rPr>
      </w:pP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right"/>
      </w:pPr>
      <w:r w:rsidRPr="000E5EC4">
        <w:t>Приложение 2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right"/>
      </w:pPr>
      <w:proofErr w:type="gramStart"/>
      <w:r w:rsidRPr="000E5EC4">
        <w:t>к</w:t>
      </w:r>
      <w:proofErr w:type="gramEnd"/>
      <w:r w:rsidRPr="000E5EC4">
        <w:t xml:space="preserve"> Положению об удостоверении и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right"/>
      </w:pPr>
      <w:r w:rsidRPr="000E5EC4">
        <w:t xml:space="preserve"> </w:t>
      </w:r>
      <w:proofErr w:type="gramStart"/>
      <w:r w:rsidRPr="000E5EC4">
        <w:t>нагрудном</w:t>
      </w:r>
      <w:proofErr w:type="gramEnd"/>
      <w:r w:rsidRPr="000E5EC4">
        <w:t xml:space="preserve"> знаке старосты 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right"/>
      </w:pPr>
      <w:r w:rsidRPr="000E5EC4">
        <w:t xml:space="preserve">Залучского </w:t>
      </w:r>
      <w:proofErr w:type="gramStart"/>
      <w:r w:rsidRPr="000E5EC4">
        <w:t>сельского  поселения</w:t>
      </w:r>
      <w:proofErr w:type="gramEnd"/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right"/>
      </w:pP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right"/>
      </w:pP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center"/>
      </w:pP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center"/>
        <w:rPr>
          <w:b/>
          <w:bCs/>
        </w:rPr>
      </w:pPr>
      <w:bookmarkStart w:id="20" w:name="_Hlk137040246"/>
      <w:r w:rsidRPr="000E5EC4">
        <w:rPr>
          <w:b/>
          <w:bCs/>
        </w:rPr>
        <w:t>ОБРАЗЕЦ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center"/>
        <w:rPr>
          <w:b/>
          <w:bCs/>
        </w:rPr>
      </w:pPr>
      <w:proofErr w:type="gramStart"/>
      <w:r w:rsidRPr="000E5EC4">
        <w:rPr>
          <w:b/>
          <w:bCs/>
        </w:rPr>
        <w:t>и</w:t>
      </w:r>
      <w:proofErr w:type="gramEnd"/>
      <w:r w:rsidRPr="000E5EC4">
        <w:rPr>
          <w:b/>
          <w:bCs/>
        </w:rPr>
        <w:t xml:space="preserve"> описание </w:t>
      </w:r>
      <w:bookmarkStart w:id="21" w:name="_Hlk137826370"/>
      <w:r w:rsidRPr="000E5EC4">
        <w:rPr>
          <w:b/>
          <w:bCs/>
        </w:rPr>
        <w:t>нагрудного знака старосты сельского населенного пункта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center"/>
        <w:rPr>
          <w:b/>
          <w:bCs/>
        </w:rPr>
      </w:pPr>
      <w:r w:rsidRPr="000E5EC4">
        <w:rPr>
          <w:b/>
          <w:bCs/>
        </w:rPr>
        <w:t>Залучского сельского поселения</w:t>
      </w:r>
      <w:bookmarkEnd w:id="20"/>
    </w:p>
    <w:bookmarkEnd w:id="21"/>
    <w:p w:rsidR="000E5EC4" w:rsidRPr="000E5EC4" w:rsidRDefault="000E5EC4" w:rsidP="000E5EC4">
      <w:pPr>
        <w:widowControl w:val="0"/>
        <w:autoSpaceDE w:val="0"/>
        <w:autoSpaceDN w:val="0"/>
        <w:ind w:firstLine="539"/>
        <w:jc w:val="center"/>
        <w:rPr>
          <w:b/>
          <w:bCs/>
          <w:sz w:val="28"/>
          <w:szCs w:val="28"/>
        </w:rPr>
      </w:pPr>
      <w:r w:rsidRPr="000E5EC4">
        <w:rPr>
          <w:b/>
          <w:noProof/>
          <w:sz w:val="28"/>
          <w:szCs w:val="28"/>
        </w:rPr>
        <w:drawing>
          <wp:inline distT="0" distB="0" distL="0" distR="0" wp14:anchorId="3C76C92D" wp14:editId="3410879C">
            <wp:extent cx="2295525" cy="2066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Нагрудный знак старосты сельского населенного пункта Залучского</w:t>
      </w:r>
      <w:r w:rsidRPr="000E5EC4">
        <w:rPr>
          <w:spacing w:val="1"/>
        </w:rPr>
        <w:t xml:space="preserve"> сельского поселения</w:t>
      </w:r>
      <w:r w:rsidRPr="000E5EC4">
        <w:t xml:space="preserve">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 w:rsidRPr="000E5EC4">
        <w:br/>
        <w:t xml:space="preserve">30 мм. Знак покрыт </w:t>
      </w:r>
      <w:proofErr w:type="spellStart"/>
      <w:r w:rsidRPr="000E5EC4">
        <w:t>гальваникой</w:t>
      </w:r>
      <w:proofErr w:type="spellEnd"/>
      <w:r w:rsidRPr="000E5EC4">
        <w:t xml:space="preserve"> золотистого цвета, ровное глянцевое покрытие.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По кругу идут надписи. В верхней части относительно центра «Новгородская область». Снизу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 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0E5EC4" w:rsidRPr="000E5EC4" w:rsidRDefault="000E5EC4" w:rsidP="000E5EC4">
      <w:pPr>
        <w:widowControl w:val="0"/>
        <w:autoSpaceDE w:val="0"/>
        <w:autoSpaceDN w:val="0"/>
        <w:ind w:firstLine="539"/>
        <w:jc w:val="both"/>
      </w:pPr>
      <w:r w:rsidRPr="000E5EC4">
        <w:t>Знак к одежде крепится при помощи булавки.</w:t>
      </w:r>
    </w:p>
    <w:p w:rsidR="000E5EC4" w:rsidRDefault="000E5EC4" w:rsidP="000E5EC4">
      <w:pPr>
        <w:pBdr>
          <w:bottom w:val="single" w:sz="12" w:space="1" w:color="auto"/>
        </w:pBdr>
        <w:rPr>
          <w:rFonts w:eastAsiaTheme="minorEastAsia"/>
          <w:sz w:val="22"/>
          <w:szCs w:val="22"/>
        </w:rPr>
      </w:pPr>
    </w:p>
    <w:p w:rsidR="000E5EC4" w:rsidRPr="000E5EC4" w:rsidRDefault="000E5EC4" w:rsidP="000E5EC4">
      <w:pPr>
        <w:rPr>
          <w:rFonts w:eastAsiaTheme="minorEastAsia"/>
          <w:sz w:val="22"/>
          <w:szCs w:val="22"/>
        </w:rPr>
      </w:pPr>
    </w:p>
    <w:p w:rsidR="000E5EC4" w:rsidRDefault="000E5EC4" w:rsidP="009C5AA1">
      <w:pPr>
        <w:jc w:val="center"/>
        <w:rPr>
          <w:b/>
        </w:rPr>
      </w:pPr>
    </w:p>
    <w:p w:rsidR="000E5EC4" w:rsidRPr="000E5EC4" w:rsidRDefault="000E5EC4" w:rsidP="000E5EC4">
      <w:pPr>
        <w:rPr>
          <w:rFonts w:eastAsia="SimSun"/>
          <w:lang w:eastAsia="zh-CN"/>
        </w:rPr>
      </w:pPr>
      <w:r w:rsidRPr="000E5EC4">
        <w:rPr>
          <w:rFonts w:ascii="SimSun" w:eastAsia="SimSun" w:hAnsi="SimSun" w:cs="SimSun"/>
          <w:noProof/>
        </w:rPr>
        <w:drawing>
          <wp:anchor distT="0" distB="0" distL="114300" distR="114300" simplePos="0" relativeHeight="251658240" behindDoc="1" locked="0" layoutInCell="1" allowOverlap="1" wp14:anchorId="03816F72" wp14:editId="179D2DA7">
            <wp:simplePos x="0" y="0"/>
            <wp:positionH relativeFrom="column">
              <wp:posOffset>-292735</wp:posOffset>
            </wp:positionH>
            <wp:positionV relativeFrom="paragraph">
              <wp:posOffset>144145</wp:posOffset>
            </wp:positionV>
            <wp:extent cx="2774950" cy="2774950"/>
            <wp:effectExtent l="0" t="0" r="6350" b="6350"/>
            <wp:wrapTight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ight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0E5EC4">
        <w:rPr>
          <w:rFonts w:eastAsia="sans-serif"/>
          <w:color w:val="000000"/>
          <w:shd w:val="clear" w:color="auto" w:fill="FFFFFF"/>
          <w:lang w:eastAsia="zh-CN"/>
        </w:rPr>
        <w:t>С 2024 года в России заработает Программа долгосрочных сбережений. Это новый сберегательный инструмент, который поможет в будущем получать дополнительный доход.</w:t>
      </w:r>
      <w:r w:rsidRPr="000E5EC4">
        <w:rPr>
          <w:rFonts w:eastAsia="sans-serif"/>
          <w:color w:val="000000"/>
          <w:shd w:val="clear" w:color="auto" w:fill="FFFFFF"/>
          <w:lang w:eastAsia="zh-CN"/>
        </w:rPr>
        <w:br/>
      </w:r>
      <w:r w:rsidRPr="000E5EC4">
        <w:rPr>
          <w:rFonts w:eastAsia="sans-serif"/>
          <w:color w:val="000000"/>
          <w:shd w:val="clear" w:color="auto" w:fill="FFFFFF"/>
          <w:lang w:eastAsia="zh-CN"/>
        </w:rPr>
        <w:br/>
      </w:r>
      <w:r w:rsidRPr="00FF099A">
        <w:rPr>
          <w:rFonts w:eastAsia="sans-serif"/>
          <w:color w:val="000000"/>
          <w:shd w:val="clear" w:color="auto" w:fill="FFFFFF"/>
          <w:lang w:eastAsia="zh-CN"/>
        </w:rPr>
        <w:t xml:space="preserve">Программа долгосрочных сбережений (ПДС) – это новый сберегательный инструмент. </w:t>
      </w:r>
      <w:r w:rsidRPr="000E5EC4">
        <w:rPr>
          <w:rFonts w:eastAsia="sans-serif"/>
          <w:color w:val="000000"/>
          <w:shd w:val="clear" w:color="auto" w:fill="FFFFFF"/>
          <w:lang w:eastAsia="zh-CN"/>
        </w:rPr>
        <w:t>С его помощью можно сформировать подушку финансовой</w:t>
      </w:r>
      <w:r w:rsidRPr="000E5EC4">
        <w:rPr>
          <w:rFonts w:eastAsia="sans-serif"/>
          <w:color w:val="000000"/>
          <w:shd w:val="clear" w:color="auto" w:fill="FFFFFF"/>
          <w:lang w:val="en-US" w:eastAsia="zh-CN"/>
        </w:rPr>
        <w:t> </w:t>
      </w:r>
      <w:r w:rsidRPr="000E5EC4">
        <w:rPr>
          <w:rFonts w:eastAsia="sans-serif"/>
          <w:color w:val="000000"/>
          <w:shd w:val="clear" w:color="auto" w:fill="FFFFFF"/>
          <w:lang w:eastAsia="zh-CN"/>
        </w:rPr>
        <w:t>безопасности на случай особых жизненных ситуаций либо получать пассивный доход в будущем.</w:t>
      </w:r>
      <w:r w:rsidRPr="000E5EC4">
        <w:rPr>
          <w:rFonts w:eastAsia="sans-serif"/>
          <w:color w:val="000000"/>
          <w:shd w:val="clear" w:color="auto" w:fill="FFFFFF"/>
          <w:lang w:eastAsia="zh-CN"/>
        </w:rPr>
        <w:br/>
      </w:r>
      <w:r w:rsidRPr="000E5EC4">
        <w:rPr>
          <w:rFonts w:eastAsia="sans-serif"/>
          <w:color w:val="000000"/>
          <w:shd w:val="clear" w:color="auto" w:fill="FFFFFF"/>
          <w:lang w:eastAsia="zh-CN"/>
        </w:rPr>
        <w:br/>
        <w:t>Для того чтобы стать участником программы, нужно будет заключить договор с одним или несколькими Негосударственными пенсионными фондами (НПФ). Надзор за их деятельностью ведет Банк России. Все НПФ, у которых есть лицензия, можно найти в реестре, составленном регулятором. Кроме того, все фонды являются членами Национальной ассоциации негосударственных пенсионных фондов (НАПФ), которая проверяет их работу и следит за соблюдением фондами законодательства.</w:t>
      </w:r>
      <w:r w:rsidRPr="000E5EC4">
        <w:rPr>
          <w:rFonts w:eastAsia="sans-serif"/>
          <w:color w:val="000000"/>
          <w:shd w:val="clear" w:color="auto" w:fill="FFFFFF"/>
          <w:lang w:eastAsia="zh-CN"/>
        </w:rPr>
        <w:br/>
      </w:r>
      <w:r w:rsidRPr="000E5EC4">
        <w:rPr>
          <w:rFonts w:eastAsia="sans-serif"/>
          <w:color w:val="000000"/>
          <w:shd w:val="clear" w:color="auto" w:fill="FFFFFF"/>
          <w:lang w:eastAsia="zh-CN"/>
        </w:rPr>
        <w:br/>
        <w:t>Для получения инвестиционного дохода НПФ вкладывает внесенные участником Программы средства в различные финансовые инструменты: облигации и акции российских компаний, государственные ценные бумаги РФ и прочие активы. Он может это делать самостоятельно или поручить управляющей компании, заключив с ней договор.</w:t>
      </w:r>
    </w:p>
    <w:p w:rsidR="000E5EC4" w:rsidRPr="000E5EC4" w:rsidRDefault="000E5EC4" w:rsidP="000E5EC4">
      <w:pPr>
        <w:rPr>
          <w:rFonts w:ascii="SimSun" w:eastAsia="SimSun" w:hAnsi="SimSun" w:cs="SimSun"/>
          <w:lang w:eastAsia="zh-CN"/>
        </w:rPr>
      </w:pPr>
    </w:p>
    <w:p w:rsidR="000E5EC4" w:rsidRPr="00FF099A" w:rsidRDefault="000E5EC4" w:rsidP="000E5EC4">
      <w:pPr>
        <w:rPr>
          <w:rFonts w:ascii="SimSun" w:eastAsia="SimSun" w:hAnsi="SimSun" w:cs="SimSun"/>
          <w:lang w:eastAsia="zh-CN"/>
        </w:rPr>
      </w:pPr>
    </w:p>
    <w:p w:rsidR="00F673E1" w:rsidRDefault="000E5EC4" w:rsidP="00F673E1">
      <w:pPr>
        <w:spacing w:before="240"/>
        <w:rPr>
          <w:rFonts w:eastAsia="sans-serif"/>
          <w:color w:val="000000"/>
          <w:shd w:val="clear" w:color="auto" w:fill="FFFFFF"/>
          <w:lang w:eastAsia="zh-CN"/>
        </w:rPr>
      </w:pPr>
      <w:r w:rsidRPr="000E5EC4">
        <w:rPr>
          <w:rFonts w:ascii="SimSun" w:eastAsia="SimSun" w:hAnsi="SimSun" w:cs="SimSun"/>
          <w:noProof/>
        </w:rPr>
        <w:drawing>
          <wp:anchor distT="0" distB="0" distL="114300" distR="114300" simplePos="0" relativeHeight="251659264" behindDoc="1" locked="0" layoutInCell="1" allowOverlap="1" wp14:anchorId="14E0D37B" wp14:editId="101DC3FE">
            <wp:simplePos x="0" y="0"/>
            <wp:positionH relativeFrom="column">
              <wp:posOffset>7403465</wp:posOffset>
            </wp:positionH>
            <wp:positionV relativeFrom="paragraph">
              <wp:posOffset>0</wp:posOffset>
            </wp:positionV>
            <wp:extent cx="2332355" cy="2332355"/>
            <wp:effectExtent l="0" t="0" r="0" b="0"/>
            <wp:wrapTight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ight>
            <wp:docPr id="3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2332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EC4">
        <w:rPr>
          <w:rFonts w:eastAsia="sans-serif"/>
          <w:color w:val="000000"/>
          <w:shd w:val="clear" w:color="auto" w:fill="FFFFFF"/>
          <w:lang w:eastAsia="zh-CN"/>
        </w:rPr>
        <w:t xml:space="preserve">Максимально возможная ежедневная процентная ставка по потребительским кредитам и займам снизилась с 1 до 0,8%. Также кредитор не может начислять заемщику проценты, штрафы и иные платежи, превышающие 130% от суммы основного долга выданного </w:t>
      </w:r>
      <w:proofErr w:type="spellStart"/>
      <w:r w:rsidRPr="000E5EC4">
        <w:rPr>
          <w:rFonts w:eastAsia="sans-serif"/>
          <w:color w:val="000000"/>
          <w:shd w:val="clear" w:color="auto" w:fill="FFFFFF"/>
          <w:lang w:eastAsia="zh-CN"/>
        </w:rPr>
        <w:t>микрокредита</w:t>
      </w:r>
      <w:proofErr w:type="spellEnd"/>
      <w:r w:rsidRPr="000E5EC4">
        <w:rPr>
          <w:rFonts w:eastAsia="sans-serif"/>
          <w:color w:val="000000"/>
          <w:shd w:val="clear" w:color="auto" w:fill="FFFFFF"/>
          <w:lang w:eastAsia="zh-CN"/>
        </w:rPr>
        <w:t xml:space="preserve"> (ранее – 150%). Такие меры Банка России вступили в силу с 1 июля 2023 года.</w:t>
      </w:r>
    </w:p>
    <w:p w:rsidR="00F673E1" w:rsidRDefault="000E5EC4" w:rsidP="00F673E1">
      <w:pPr>
        <w:spacing w:before="240"/>
        <w:rPr>
          <w:rFonts w:eastAsia="sans-serif"/>
          <w:color w:val="000000"/>
          <w:shd w:val="clear" w:color="auto" w:fill="FFFFFF"/>
          <w:lang w:eastAsia="zh-CN"/>
        </w:rPr>
      </w:pPr>
      <w:r w:rsidRPr="000E5EC4">
        <w:rPr>
          <w:rFonts w:eastAsia="sans-serif"/>
          <w:color w:val="000000"/>
          <w:shd w:val="clear" w:color="auto" w:fill="FFFFFF"/>
          <w:lang w:eastAsia="zh-CN"/>
        </w:rPr>
        <w:t>Например, при займе размером 10 тысяч рублей долг составит не более 23 тысяч рублей, где 10 тысяч рублей — основной долг и 13 тысяч рублей — проценты, пени, штрафы и иные платежи. После того как задолженность достигает предела, все начисления прекращаются.</w:t>
      </w:r>
    </w:p>
    <w:p w:rsidR="00F673E1" w:rsidRDefault="000E5EC4" w:rsidP="00F673E1">
      <w:pPr>
        <w:spacing w:before="240"/>
        <w:rPr>
          <w:rFonts w:eastAsia="sans-serif"/>
          <w:color w:val="000000"/>
          <w:shd w:val="clear" w:color="auto" w:fill="FFFFFF"/>
          <w:lang w:eastAsia="zh-CN"/>
        </w:rPr>
      </w:pPr>
      <w:r w:rsidRPr="000E5EC4">
        <w:rPr>
          <w:rFonts w:eastAsia="sans-serif"/>
          <w:color w:val="000000"/>
          <w:shd w:val="clear" w:color="auto" w:fill="FFFFFF"/>
          <w:lang w:eastAsia="zh-CN"/>
        </w:rPr>
        <w:t xml:space="preserve">Банк России постоянно работает над снижением долговой нагрузки клиентов </w:t>
      </w:r>
      <w:proofErr w:type="spellStart"/>
      <w:r w:rsidRPr="000E5EC4">
        <w:rPr>
          <w:rFonts w:eastAsia="sans-serif"/>
          <w:color w:val="000000"/>
          <w:shd w:val="clear" w:color="auto" w:fill="FFFFFF"/>
          <w:lang w:eastAsia="zh-CN"/>
        </w:rPr>
        <w:t>микрофинансовых</w:t>
      </w:r>
      <w:proofErr w:type="spellEnd"/>
      <w:r w:rsidRPr="000E5EC4">
        <w:rPr>
          <w:rFonts w:eastAsia="sans-serif"/>
          <w:color w:val="000000"/>
          <w:shd w:val="clear" w:color="auto" w:fill="FFFFFF"/>
          <w:lang w:eastAsia="zh-CN"/>
        </w:rPr>
        <w:t xml:space="preserve"> организаций. По оценкам регулятора, нововведения позволят заемщикам сэкономить на платежах до 5 млрд рублей в год.</w:t>
      </w:r>
    </w:p>
    <w:p w:rsidR="00F673E1" w:rsidRDefault="000E5EC4" w:rsidP="00F673E1">
      <w:pPr>
        <w:spacing w:before="240"/>
        <w:rPr>
          <w:rFonts w:eastAsia="sans-serif"/>
          <w:color w:val="000000"/>
          <w:shd w:val="clear" w:color="auto" w:fill="FFFFFF"/>
          <w:lang w:eastAsia="zh-CN"/>
        </w:rPr>
      </w:pPr>
      <w:r w:rsidRPr="000E5EC4">
        <w:rPr>
          <w:rFonts w:eastAsia="sans-serif"/>
          <w:color w:val="000000"/>
          <w:shd w:val="clear" w:color="auto" w:fill="FFFFFF"/>
          <w:lang w:eastAsia="zh-CN"/>
        </w:rPr>
        <w:t>Сегодня рынок микрофинансирования становится все более доступным и переходит в «цифру», растет объем онлайн-</w:t>
      </w:r>
      <w:proofErr w:type="spellStart"/>
      <w:r w:rsidRPr="000E5EC4">
        <w:rPr>
          <w:rFonts w:eastAsia="sans-serif"/>
          <w:color w:val="000000"/>
          <w:shd w:val="clear" w:color="auto" w:fill="FFFFFF"/>
          <w:lang w:eastAsia="zh-CN"/>
        </w:rPr>
        <w:t>микрозаймов</w:t>
      </w:r>
      <w:proofErr w:type="spellEnd"/>
      <w:r w:rsidRPr="000E5EC4">
        <w:rPr>
          <w:rFonts w:eastAsia="sans-serif"/>
          <w:color w:val="000000"/>
          <w:shd w:val="clear" w:color="auto" w:fill="FFFFFF"/>
          <w:lang w:eastAsia="zh-CN"/>
        </w:rPr>
        <w:t>.</w:t>
      </w:r>
    </w:p>
    <w:p w:rsidR="00F673E1" w:rsidRDefault="000E5EC4" w:rsidP="00F673E1">
      <w:pPr>
        <w:spacing w:before="240"/>
        <w:rPr>
          <w:rFonts w:eastAsia="sans-serif"/>
          <w:color w:val="000000"/>
          <w:shd w:val="clear" w:color="auto" w:fill="FFFFFF"/>
          <w:lang w:eastAsia="zh-CN"/>
        </w:rPr>
      </w:pPr>
      <w:r w:rsidRPr="000E5EC4">
        <w:rPr>
          <w:rFonts w:eastAsia="sans-serif"/>
          <w:color w:val="000000"/>
          <w:shd w:val="clear" w:color="auto" w:fill="FFFFFF"/>
          <w:lang w:eastAsia="zh-CN"/>
        </w:rPr>
        <w:t xml:space="preserve">В первом квартале 2023 года </w:t>
      </w:r>
      <w:proofErr w:type="spellStart"/>
      <w:r w:rsidRPr="000E5EC4">
        <w:rPr>
          <w:rFonts w:eastAsia="sans-serif"/>
          <w:color w:val="000000"/>
          <w:shd w:val="clear" w:color="auto" w:fill="FFFFFF"/>
          <w:lang w:eastAsia="zh-CN"/>
        </w:rPr>
        <w:t>микрофинансовыми</w:t>
      </w:r>
      <w:proofErr w:type="spellEnd"/>
      <w:r w:rsidRPr="000E5EC4">
        <w:rPr>
          <w:rFonts w:eastAsia="sans-serif"/>
          <w:color w:val="000000"/>
          <w:shd w:val="clear" w:color="auto" w:fill="FFFFFF"/>
          <w:lang w:eastAsia="zh-CN"/>
        </w:rPr>
        <w:t xml:space="preserve"> организациями, зарегистрированными в Новгородской области, всего было выдано более 17 тысяч </w:t>
      </w:r>
      <w:proofErr w:type="spellStart"/>
      <w:r w:rsidRPr="000E5EC4">
        <w:rPr>
          <w:rFonts w:eastAsia="sans-serif"/>
          <w:color w:val="000000"/>
          <w:shd w:val="clear" w:color="auto" w:fill="FFFFFF"/>
          <w:lang w:eastAsia="zh-CN"/>
        </w:rPr>
        <w:t>микрозаймов</w:t>
      </w:r>
      <w:proofErr w:type="spellEnd"/>
      <w:r w:rsidRPr="000E5EC4">
        <w:rPr>
          <w:rFonts w:eastAsia="sans-serif"/>
          <w:color w:val="000000"/>
          <w:shd w:val="clear" w:color="auto" w:fill="FFFFFF"/>
          <w:lang w:eastAsia="zh-CN"/>
        </w:rPr>
        <w:t xml:space="preserve"> на сумму почти 305 млн рублей, из них около 600 договоров на сумму 4,4 млн рублей было заключено онлайн.</w:t>
      </w:r>
    </w:p>
    <w:p w:rsidR="000E5EC4" w:rsidRPr="000E5EC4" w:rsidRDefault="000E5EC4" w:rsidP="00F673E1">
      <w:pPr>
        <w:spacing w:before="240"/>
        <w:rPr>
          <w:rFonts w:eastAsia="SimSun"/>
          <w:lang w:eastAsia="zh-CN"/>
        </w:rPr>
      </w:pPr>
      <w:r w:rsidRPr="000E5EC4">
        <w:rPr>
          <w:rFonts w:eastAsia="sans-serif"/>
          <w:color w:val="000000"/>
          <w:shd w:val="clear" w:color="auto" w:fill="FFFFFF"/>
          <w:lang w:eastAsia="zh-CN"/>
        </w:rPr>
        <w:t xml:space="preserve">На территории региона зарегистрировано шесть </w:t>
      </w:r>
      <w:proofErr w:type="spellStart"/>
      <w:r w:rsidRPr="000E5EC4">
        <w:rPr>
          <w:rFonts w:eastAsia="sans-serif"/>
          <w:color w:val="000000"/>
          <w:shd w:val="clear" w:color="auto" w:fill="FFFFFF"/>
          <w:lang w:eastAsia="zh-CN"/>
        </w:rPr>
        <w:t>микрофинансовых</w:t>
      </w:r>
      <w:proofErr w:type="spellEnd"/>
      <w:r w:rsidRPr="000E5EC4">
        <w:rPr>
          <w:rFonts w:eastAsia="sans-serif"/>
          <w:color w:val="000000"/>
          <w:shd w:val="clear" w:color="auto" w:fill="FFFFFF"/>
          <w:lang w:eastAsia="zh-CN"/>
        </w:rPr>
        <w:t xml:space="preserve"> организаций.</w:t>
      </w:r>
    </w:p>
    <w:p w:rsidR="000E5EC4" w:rsidRPr="000E5EC4" w:rsidRDefault="000E5EC4" w:rsidP="000E5EC4">
      <w:pPr>
        <w:rPr>
          <w:rFonts w:ascii="SimSun" w:eastAsia="SimSun" w:hAnsi="SimSun" w:cs="SimSun"/>
          <w:lang w:eastAsia="zh-CN"/>
        </w:rPr>
      </w:pPr>
    </w:p>
    <w:p w:rsidR="009C5AA1" w:rsidRDefault="009C5AA1" w:rsidP="00BD6D8E">
      <w:pPr>
        <w:jc w:val="both"/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6247"/>
        <w:gridCol w:w="3796"/>
      </w:tblGrid>
      <w:tr w:rsidR="00FD705B" w:rsidRPr="0021024D" w:rsidTr="00FD705B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Муниципальная газета</w:t>
            </w: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«Залучский вестник»</w:t>
            </w:r>
          </w:p>
          <w:p w:rsidR="00FD705B" w:rsidRPr="0021024D" w:rsidRDefault="00FD705B" w:rsidP="00FD705B"/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  <w:lang w:eastAsia="ar-SA"/>
              </w:rPr>
            </w:pPr>
            <w:r w:rsidRPr="0021024D">
              <w:rPr>
                <w:b/>
              </w:rPr>
              <w:t>Адрес редакции-издателя: 175224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Новгородская область, Старорусский район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с. Залучье, ул. Рендакова, д. 12 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E-</w:t>
            </w:r>
            <w:proofErr w:type="spellStart"/>
            <w:r w:rsidRPr="0021024D">
              <w:rPr>
                <w:b/>
              </w:rPr>
              <w:t>mail</w:t>
            </w:r>
            <w:proofErr w:type="spellEnd"/>
            <w:r w:rsidRPr="0021024D">
              <w:rPr>
                <w:b/>
              </w:rPr>
              <w:t xml:space="preserve">: </w:t>
            </w:r>
            <w:proofErr w:type="spellStart"/>
            <w:r w:rsidRPr="0021024D">
              <w:rPr>
                <w:b/>
                <w:lang w:val="en-US"/>
              </w:rPr>
              <w:t>zaadmi</w:t>
            </w:r>
            <w:proofErr w:type="spellEnd"/>
            <w:r w:rsidRPr="0021024D">
              <w:rPr>
                <w:b/>
              </w:rPr>
              <w:t>@</w:t>
            </w:r>
            <w:proofErr w:type="spellStart"/>
            <w:r w:rsidRPr="0021024D">
              <w:rPr>
                <w:b/>
                <w:lang w:val="en-US"/>
              </w:rPr>
              <w:t>yandex</w:t>
            </w:r>
            <w:proofErr w:type="spellEnd"/>
            <w:r w:rsidRPr="0021024D">
              <w:rPr>
                <w:b/>
              </w:rPr>
              <w:t>.</w:t>
            </w:r>
            <w:proofErr w:type="spellStart"/>
            <w:r w:rsidRPr="0021024D">
              <w:rPr>
                <w:b/>
                <w:lang w:val="en-US"/>
              </w:rPr>
              <w:t>ru</w:t>
            </w:r>
            <w:proofErr w:type="spellEnd"/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Главный редактор:  </w:t>
            </w:r>
            <w:proofErr w:type="spellStart"/>
            <w:r w:rsidRPr="0021024D">
              <w:rPr>
                <w:b/>
              </w:rPr>
              <w:t>Е.Н.Пятина</w:t>
            </w:r>
            <w:proofErr w:type="spellEnd"/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Телефон: 74-225</w:t>
            </w:r>
          </w:p>
          <w:p w:rsidR="00FD705B" w:rsidRPr="0021024D" w:rsidRDefault="00FD705B" w:rsidP="00FD705B"/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Номер газеты подписан к печати</w:t>
            </w:r>
          </w:p>
          <w:p w:rsidR="00FD705B" w:rsidRPr="0021024D" w:rsidRDefault="00FD705B" w:rsidP="00FD705B">
            <w:pPr>
              <w:rPr>
                <w:b/>
              </w:rPr>
            </w:pPr>
            <w:r>
              <w:rPr>
                <w:b/>
              </w:rPr>
              <w:t>3</w:t>
            </w:r>
            <w:r w:rsidR="002D45F0">
              <w:rPr>
                <w:b/>
              </w:rPr>
              <w:t>1</w:t>
            </w:r>
            <w:r>
              <w:rPr>
                <w:b/>
              </w:rPr>
              <w:t>.0</w:t>
            </w:r>
            <w:r w:rsidR="002D45F0">
              <w:rPr>
                <w:b/>
              </w:rPr>
              <w:t>7</w:t>
            </w:r>
            <w:r w:rsidRPr="0021024D">
              <w:rPr>
                <w:b/>
              </w:rPr>
              <w:t>.2023г.в</w:t>
            </w:r>
            <w:r>
              <w:rPr>
                <w:b/>
              </w:rPr>
              <w:t xml:space="preserve"> </w:t>
            </w:r>
            <w:r w:rsidRPr="0021024D">
              <w:rPr>
                <w:b/>
              </w:rPr>
              <w:t>16.00 часов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proofErr w:type="gramStart"/>
            <w:r w:rsidRPr="0021024D">
              <w:rPr>
                <w:b/>
              </w:rPr>
              <w:t>Тираж  5</w:t>
            </w:r>
            <w:proofErr w:type="gramEnd"/>
            <w:r w:rsidRPr="0021024D">
              <w:rPr>
                <w:b/>
              </w:rPr>
              <w:t xml:space="preserve"> экземпляров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Материалы этого выпуска публикуются бесплатно</w:t>
            </w:r>
          </w:p>
        </w:tc>
      </w:tr>
    </w:tbl>
    <w:p w:rsidR="009C5AA1" w:rsidRDefault="009C5AA1" w:rsidP="00F673E1">
      <w:pPr>
        <w:jc w:val="both"/>
      </w:pPr>
    </w:p>
    <w:sectPr w:rsidR="009C5AA1" w:rsidSect="007F7FDB">
      <w:headerReference w:type="default" r:id="rId11"/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7E" w:rsidRDefault="00C60F7E" w:rsidP="00733416">
      <w:r>
        <w:separator/>
      </w:r>
    </w:p>
  </w:endnote>
  <w:endnote w:type="continuationSeparator" w:id="0">
    <w:p w:rsidR="00C60F7E" w:rsidRDefault="00C60F7E" w:rsidP="0073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2020603050405020304"/>
    <w:charset w:val="00"/>
    <w:family w:val="roman"/>
    <w:notTrueType/>
    <w:pitch w:val="default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7E" w:rsidRDefault="00C60F7E" w:rsidP="00733416">
      <w:r>
        <w:separator/>
      </w:r>
    </w:p>
  </w:footnote>
  <w:footnote w:type="continuationSeparator" w:id="0">
    <w:p w:rsidR="00C60F7E" w:rsidRDefault="00C60F7E" w:rsidP="00733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F7F" w:rsidRDefault="00721F7F">
    <w:pPr>
      <w:pStyle w:val="af3"/>
      <w:jc w:val="center"/>
    </w:pPr>
  </w:p>
  <w:p w:rsidR="00721F7F" w:rsidRPr="00E901DA" w:rsidRDefault="00721F7F" w:rsidP="000222BE">
    <w:pPr>
      <w:pStyle w:val="af3"/>
      <w:tabs>
        <w:tab w:val="clear" w:pos="4677"/>
        <w:tab w:val="left" w:pos="9355"/>
      </w:tabs>
    </w:pPr>
    <w:r>
      <w:tab/>
    </w:r>
  </w:p>
  <w:p w:rsidR="00721F7F" w:rsidRDefault="00721F7F"/>
  <w:p w:rsidR="00721F7F" w:rsidRDefault="00721F7F"/>
  <w:p w:rsidR="00721F7F" w:rsidRDefault="00721F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C96C961"/>
    <w:multiLevelType w:val="singleLevel"/>
    <w:tmpl w:val="DC96C96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12D95077"/>
    <w:multiLevelType w:val="multilevel"/>
    <w:tmpl w:val="D8BC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45452E1B"/>
    <w:multiLevelType w:val="hybridMultilevel"/>
    <w:tmpl w:val="1B90A54A"/>
    <w:lvl w:ilvl="0" w:tplc="F16A1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7">
    <w:nsid w:val="6029529D"/>
    <w:multiLevelType w:val="hybridMultilevel"/>
    <w:tmpl w:val="61FEC79C"/>
    <w:lvl w:ilvl="0" w:tplc="CB4C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AA2F0F"/>
    <w:multiLevelType w:val="multilevel"/>
    <w:tmpl w:val="76AA2F0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2"/>
  </w:num>
  <w:num w:numId="3">
    <w:abstractNumId w:val="1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14"/>
  </w:num>
  <w:num w:numId="9">
    <w:abstractNumId w:val="12"/>
  </w:num>
  <w:num w:numId="10">
    <w:abstractNumId w:val="3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1">
    <w:abstractNumId w:val="16"/>
  </w:num>
  <w:num w:numId="12">
    <w:abstractNumId w:val="8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1"/>
  </w:num>
  <w:num w:numId="17">
    <w:abstractNumId w:val="13"/>
  </w:num>
  <w:num w:numId="18">
    <w:abstractNumId w:val="19"/>
  </w:num>
  <w:num w:numId="19">
    <w:abstractNumId w:val="0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38"/>
    <w:rsid w:val="00006045"/>
    <w:rsid w:val="000222BE"/>
    <w:rsid w:val="000223F9"/>
    <w:rsid w:val="000631D5"/>
    <w:rsid w:val="00064F34"/>
    <w:rsid w:val="0006611A"/>
    <w:rsid w:val="000E5EC4"/>
    <w:rsid w:val="000F0FBB"/>
    <w:rsid w:val="001361A5"/>
    <w:rsid w:val="001417F4"/>
    <w:rsid w:val="0015313F"/>
    <w:rsid w:val="00174EFF"/>
    <w:rsid w:val="001A4881"/>
    <w:rsid w:val="001B2A2B"/>
    <w:rsid w:val="001C6CAD"/>
    <w:rsid w:val="001D7401"/>
    <w:rsid w:val="0021024D"/>
    <w:rsid w:val="00237C24"/>
    <w:rsid w:val="00237DD6"/>
    <w:rsid w:val="002910ED"/>
    <w:rsid w:val="002C1057"/>
    <w:rsid w:val="002D45F0"/>
    <w:rsid w:val="002D67EB"/>
    <w:rsid w:val="00386231"/>
    <w:rsid w:val="003B0138"/>
    <w:rsid w:val="003E67A3"/>
    <w:rsid w:val="00421481"/>
    <w:rsid w:val="00490670"/>
    <w:rsid w:val="00494C5A"/>
    <w:rsid w:val="00497C95"/>
    <w:rsid w:val="004E4341"/>
    <w:rsid w:val="00537F70"/>
    <w:rsid w:val="00577056"/>
    <w:rsid w:val="005C70BA"/>
    <w:rsid w:val="005F246D"/>
    <w:rsid w:val="00622318"/>
    <w:rsid w:val="0064490D"/>
    <w:rsid w:val="00690822"/>
    <w:rsid w:val="006D39DC"/>
    <w:rsid w:val="006F592C"/>
    <w:rsid w:val="006F7113"/>
    <w:rsid w:val="00721F7F"/>
    <w:rsid w:val="00733416"/>
    <w:rsid w:val="007862B4"/>
    <w:rsid w:val="00787B59"/>
    <w:rsid w:val="007916A2"/>
    <w:rsid w:val="007A504D"/>
    <w:rsid w:val="007A6D71"/>
    <w:rsid w:val="007C1A9A"/>
    <w:rsid w:val="007F7FDB"/>
    <w:rsid w:val="00832429"/>
    <w:rsid w:val="00856026"/>
    <w:rsid w:val="00862879"/>
    <w:rsid w:val="00862A92"/>
    <w:rsid w:val="008F7FE4"/>
    <w:rsid w:val="00913D26"/>
    <w:rsid w:val="009159CD"/>
    <w:rsid w:val="00960993"/>
    <w:rsid w:val="0097725F"/>
    <w:rsid w:val="00986E78"/>
    <w:rsid w:val="009C10F0"/>
    <w:rsid w:val="009C5AA1"/>
    <w:rsid w:val="009E5EA7"/>
    <w:rsid w:val="00A41215"/>
    <w:rsid w:val="00A41F16"/>
    <w:rsid w:val="00A80B93"/>
    <w:rsid w:val="00A8382E"/>
    <w:rsid w:val="00A90A2B"/>
    <w:rsid w:val="00AA0037"/>
    <w:rsid w:val="00B172EF"/>
    <w:rsid w:val="00B23A29"/>
    <w:rsid w:val="00B3601D"/>
    <w:rsid w:val="00B72E0B"/>
    <w:rsid w:val="00BC062C"/>
    <w:rsid w:val="00BC0F8E"/>
    <w:rsid w:val="00BD6D8E"/>
    <w:rsid w:val="00C421F4"/>
    <w:rsid w:val="00C448DB"/>
    <w:rsid w:val="00C60F7E"/>
    <w:rsid w:val="00C8127D"/>
    <w:rsid w:val="00C92808"/>
    <w:rsid w:val="00C9683C"/>
    <w:rsid w:val="00CF7E70"/>
    <w:rsid w:val="00D24DA5"/>
    <w:rsid w:val="00DC0EE6"/>
    <w:rsid w:val="00DE27F1"/>
    <w:rsid w:val="00E3331F"/>
    <w:rsid w:val="00E61B17"/>
    <w:rsid w:val="00E66BDA"/>
    <w:rsid w:val="00E71731"/>
    <w:rsid w:val="00F2264E"/>
    <w:rsid w:val="00F40B42"/>
    <w:rsid w:val="00F66FDE"/>
    <w:rsid w:val="00F673E1"/>
    <w:rsid w:val="00FD374B"/>
    <w:rsid w:val="00FD705B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023B8-6DCE-4B86-BB05-CB02B531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34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markedcontent">
    <w:name w:val="markedcontent"/>
    <w:basedOn w:val="a1"/>
    <w:rsid w:val="003E67A3"/>
  </w:style>
  <w:style w:type="character" w:customStyle="1" w:styleId="s100">
    <w:name w:val="s_10"/>
    <w:basedOn w:val="a1"/>
    <w:rsid w:val="00C92808"/>
  </w:style>
  <w:style w:type="table" w:customStyle="1" w:styleId="83">
    <w:name w:val="Сетка таблицы8"/>
    <w:basedOn w:val="a2"/>
    <w:next w:val="a6"/>
    <w:rsid w:val="0069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BC062C"/>
  </w:style>
  <w:style w:type="table" w:customStyle="1" w:styleId="94">
    <w:name w:val="Сетка таблицы9"/>
    <w:basedOn w:val="a2"/>
    <w:next w:val="a6"/>
    <w:rsid w:val="00BC06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8">
    <w:name w:val="Знак Знак"/>
    <w:rsid w:val="00BC062C"/>
    <w:rPr>
      <w:sz w:val="24"/>
      <w:szCs w:val="24"/>
      <w:lang w:val="ru-RU" w:eastAsia="ru-RU" w:bidi="ar-SA"/>
    </w:rPr>
  </w:style>
  <w:style w:type="numbering" w:customStyle="1" w:styleId="160">
    <w:name w:val="Нет списка16"/>
    <w:next w:val="a3"/>
    <w:uiPriority w:val="99"/>
    <w:semiHidden/>
    <w:unhideWhenUsed/>
    <w:rsid w:val="00BC0F8E"/>
  </w:style>
  <w:style w:type="table" w:customStyle="1" w:styleId="101">
    <w:name w:val="Сетка таблицы10"/>
    <w:basedOn w:val="a2"/>
    <w:next w:val="a6"/>
    <w:rsid w:val="00BC0F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6"/>
    <w:uiPriority w:val="39"/>
    <w:rsid w:val="005770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421481"/>
    <w:pPr>
      <w:spacing w:before="100" w:beforeAutospacing="1" w:after="100" w:afterAutospacing="1"/>
    </w:pPr>
  </w:style>
  <w:style w:type="character" w:customStyle="1" w:styleId="affffff9">
    <w:name w:val="Знак Знак"/>
    <w:rsid w:val="00DC0EE6"/>
    <w:rPr>
      <w:sz w:val="24"/>
      <w:szCs w:val="24"/>
      <w:lang w:val="ru-RU" w:eastAsia="ru-RU" w:bidi="ar-SA"/>
    </w:rPr>
  </w:style>
  <w:style w:type="table" w:customStyle="1" w:styleId="121">
    <w:name w:val="Сетка таблицы12"/>
    <w:basedOn w:val="a2"/>
    <w:next w:val="a6"/>
    <w:uiPriority w:val="39"/>
    <w:rsid w:val="000E5E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603C14A53B16359D0D1C6C85A16AFFD55A6D5A14FD6F2E8CCBC8DAB19V3nD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2107</Words>
  <Characters>12012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Утверждено</vt:lpstr>
      <vt:lpstr>Общие положения </vt:lpstr>
    </vt:vector>
  </TitlesOfParts>
  <Company>Reanimator Extreme Edition</Company>
  <LinksUpToDate>false</LinksUpToDate>
  <CharactersWithSpaces>14091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2023-07-07T07:54:00Z</cp:lastPrinted>
  <dcterms:created xsi:type="dcterms:W3CDTF">2023-07-07T08:15:00Z</dcterms:created>
  <dcterms:modified xsi:type="dcterms:W3CDTF">2023-08-10T12:10:00Z</dcterms:modified>
</cp:coreProperties>
</file>